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49049" w14:textId="77777777" w:rsidR="00FC1CD3" w:rsidRDefault="0018189C" w:rsidP="00F320CA">
      <w:pPr>
        <w:jc w:val="right"/>
        <w:rPr>
          <w:lang w:val="en-US"/>
        </w:rPr>
      </w:pPr>
      <w:r>
        <w:t>Patikslintas p</w:t>
      </w:r>
      <w:r w:rsidR="00F320CA">
        <w:t>rojektas</w:t>
      </w:r>
    </w:p>
    <w:p w14:paraId="50AFEC47" w14:textId="77777777" w:rsidR="00F320CA" w:rsidRDefault="00F320CA" w:rsidP="00504405">
      <w:pPr>
        <w:rPr>
          <w:b/>
          <w:bCs/>
          <w:lang w:val="en-US"/>
        </w:rPr>
      </w:pPr>
    </w:p>
    <w:p w14:paraId="08083CA2" w14:textId="77777777" w:rsidR="00F320CA" w:rsidRDefault="00F320CA">
      <w:pPr>
        <w:jc w:val="center"/>
        <w:rPr>
          <w:b/>
          <w:bCs/>
          <w:lang w:val="en-US"/>
        </w:rPr>
      </w:pPr>
    </w:p>
    <w:p w14:paraId="3F0AC85A" w14:textId="77777777" w:rsidR="00FC1CD3" w:rsidRDefault="00F20019">
      <w:pPr>
        <w:jc w:val="center"/>
        <w:rPr>
          <w:b/>
        </w:rPr>
      </w:pPr>
      <w:r>
        <w:rPr>
          <w:b/>
          <w:lang w:val="en-US"/>
        </w:rPr>
        <w:t xml:space="preserve">JURBARKO RAJONO </w:t>
      </w:r>
      <w:r>
        <w:rPr>
          <w:b/>
        </w:rPr>
        <w:t>SAVIVALDYBĖS TARYBA</w:t>
      </w:r>
    </w:p>
    <w:p w14:paraId="1BB4F2B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C9D30B7" w14:textId="77777777">
        <w:trPr>
          <w:cantSplit/>
        </w:trPr>
        <w:tc>
          <w:tcPr>
            <w:tcW w:w="9654" w:type="dxa"/>
            <w:tcBorders>
              <w:top w:val="nil"/>
              <w:left w:val="nil"/>
              <w:bottom w:val="nil"/>
              <w:right w:val="nil"/>
            </w:tcBorders>
          </w:tcPr>
          <w:p w14:paraId="07CF73E1" w14:textId="77777777" w:rsidR="00FC1CD3" w:rsidRDefault="00F20019">
            <w:pPr>
              <w:pStyle w:val="Antrat1"/>
              <w:rPr>
                <w:caps/>
                <w:szCs w:val="24"/>
                <w:lang w:val="lt-LT"/>
              </w:rPr>
            </w:pPr>
            <w:r>
              <w:rPr>
                <w:szCs w:val="24"/>
                <w:lang w:val="lt-LT"/>
              </w:rPr>
              <w:t>SPRENDIMAS</w:t>
            </w:r>
          </w:p>
        </w:tc>
      </w:tr>
      <w:bookmarkStart w:id="0" w:name="DOC_DATA"/>
      <w:tr w:rsidR="00FC1CD3" w14:paraId="67DC4F3E" w14:textId="77777777">
        <w:trPr>
          <w:cantSplit/>
        </w:trPr>
        <w:tc>
          <w:tcPr>
            <w:tcW w:w="9654" w:type="dxa"/>
            <w:tcBorders>
              <w:top w:val="nil"/>
              <w:left w:val="nil"/>
              <w:bottom w:val="nil"/>
              <w:right w:val="nil"/>
            </w:tcBorders>
          </w:tcPr>
          <w:p w14:paraId="7562BC3C" w14:textId="77777777" w:rsidR="00FC1CD3" w:rsidRPr="00AE61D9" w:rsidRDefault="0026197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ERŽVILKO KULTŪROS CENTRO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61B07B17" w14:textId="77777777">
        <w:trPr>
          <w:cantSplit/>
        </w:trPr>
        <w:tc>
          <w:tcPr>
            <w:tcW w:w="9654" w:type="dxa"/>
            <w:tcBorders>
              <w:top w:val="nil"/>
              <w:left w:val="nil"/>
              <w:bottom w:val="nil"/>
              <w:right w:val="nil"/>
            </w:tcBorders>
          </w:tcPr>
          <w:p w14:paraId="09D8EAB3" w14:textId="77777777" w:rsidR="00FC1CD3" w:rsidRPr="00AE61D9" w:rsidRDefault="00FC1CD3">
            <w:pPr>
              <w:pStyle w:val="Antrats"/>
              <w:tabs>
                <w:tab w:val="left" w:pos="1296"/>
              </w:tabs>
              <w:jc w:val="center"/>
              <w:rPr>
                <w:b/>
                <w:caps/>
              </w:rPr>
            </w:pPr>
          </w:p>
        </w:tc>
      </w:tr>
      <w:tr w:rsidR="00FC1CD3" w14:paraId="2039ECBC" w14:textId="77777777" w:rsidTr="00BA627E">
        <w:trPr>
          <w:cantSplit/>
          <w:trHeight w:val="359"/>
        </w:trPr>
        <w:tc>
          <w:tcPr>
            <w:tcW w:w="9654" w:type="dxa"/>
            <w:tcBorders>
              <w:top w:val="nil"/>
              <w:left w:val="nil"/>
              <w:bottom w:val="nil"/>
              <w:right w:val="nil"/>
            </w:tcBorders>
          </w:tcPr>
          <w:p w14:paraId="4A6F05AF" w14:textId="77777777" w:rsidR="00FC1CD3" w:rsidRPr="00AE61D9" w:rsidRDefault="0026197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TSP-286</w:t>
            </w:r>
            <w:r w:rsidRPr="00AE61D9">
              <w:fldChar w:fldCharType="end"/>
            </w:r>
          </w:p>
        </w:tc>
      </w:tr>
      <w:tr w:rsidR="00FC1CD3" w14:paraId="2E890FF7" w14:textId="77777777">
        <w:trPr>
          <w:cantSplit/>
        </w:trPr>
        <w:tc>
          <w:tcPr>
            <w:tcW w:w="9654" w:type="dxa"/>
            <w:tcBorders>
              <w:top w:val="nil"/>
              <w:left w:val="nil"/>
              <w:bottom w:val="nil"/>
              <w:right w:val="nil"/>
            </w:tcBorders>
          </w:tcPr>
          <w:p w14:paraId="693B99D3" w14:textId="77777777" w:rsidR="00FC1CD3" w:rsidRDefault="00F20019">
            <w:pPr>
              <w:jc w:val="center"/>
            </w:pPr>
            <w:r>
              <w:t>Jurbarkas</w:t>
            </w:r>
          </w:p>
        </w:tc>
      </w:tr>
    </w:tbl>
    <w:p w14:paraId="5B36482D" w14:textId="77777777" w:rsidR="00FC1CD3" w:rsidRPr="00892223" w:rsidRDefault="00FC1CD3"/>
    <w:p w14:paraId="4C7BD132" w14:textId="77777777" w:rsidR="00FC1CD3" w:rsidRDefault="00FC1CD3">
      <w:pPr>
        <w:jc w:val="both"/>
      </w:pPr>
    </w:p>
    <w:p w14:paraId="451545C1" w14:textId="7AAD4CAD" w:rsidR="001C44F9" w:rsidRDefault="001C44F9" w:rsidP="003B58A4">
      <w:pPr>
        <w:ind w:firstLine="720"/>
        <w:jc w:val="both"/>
      </w:pPr>
      <w:r>
        <w:t xml:space="preserve">Vadovaudamasi Lietuvos Respublikos vietos savivaldos įstatymo 15 straipsnio 2 dalies 9 </w:t>
      </w:r>
      <w:r w:rsidR="005707CD">
        <w:t> </w:t>
      </w:r>
      <w:r>
        <w:t>punktu</w:t>
      </w:r>
      <w:r w:rsidR="00E21955">
        <w:t>, Lietuvos Respublikos biudžetinių įstaigų įstatymo 5 straipsnio 3 dalies 1 punktu, Lietuvos Respublikos kultūros centrų įstatymo 11 straipsnio 1 dalie</w:t>
      </w:r>
      <w:r w:rsidR="00DF009B">
        <w:t xml:space="preserve">s </w:t>
      </w:r>
      <w:r w:rsidR="00E21955">
        <w:t xml:space="preserve">1 punktu ir atsižvelgdama į Jurbarko rajono savivaldybės mero </w:t>
      </w:r>
      <w:r w:rsidR="00426307">
        <w:t xml:space="preserve">teikimo </w:t>
      </w:r>
      <w:r w:rsidR="00E21955" w:rsidRPr="00DF009B">
        <w:t xml:space="preserve">2024 m. rugsėjo </w:t>
      </w:r>
      <w:r w:rsidR="003D2F4A" w:rsidRPr="00DF009B">
        <w:t>9</w:t>
      </w:r>
      <w:r w:rsidR="00E21955" w:rsidRPr="00DF009B">
        <w:t xml:space="preserve"> d.</w:t>
      </w:r>
      <w:r w:rsidR="00F44981" w:rsidRPr="00DF009B">
        <w:t xml:space="preserve"> </w:t>
      </w:r>
      <w:r w:rsidR="00C87398" w:rsidRPr="00DF009B">
        <w:t>raštą</w:t>
      </w:r>
      <w:r w:rsidR="00F44981" w:rsidRPr="00DF009B">
        <w:t xml:space="preserve"> Nr.</w:t>
      </w:r>
      <w:r w:rsidR="003D2F4A" w:rsidRPr="00DF009B">
        <w:t xml:space="preserve"> </w:t>
      </w:r>
      <w:r w:rsidR="00F44981" w:rsidRPr="00DF009B">
        <w:t>T27-</w:t>
      </w:r>
      <w:r w:rsidR="003D2F4A" w:rsidRPr="00DF009B">
        <w:t>320</w:t>
      </w:r>
      <w:r w:rsidR="00DF009B">
        <w:t xml:space="preserve"> </w:t>
      </w:r>
      <w:r w:rsidR="00F44981">
        <w:t>„Dėl Jurbarko rajono kultūros centrų nuostatų patvirtinimo“</w:t>
      </w:r>
      <w:r>
        <w:t>, Jurbarko rajono savivaldybės taryba n</w:t>
      </w:r>
      <w:r w:rsidR="00F44981">
        <w:t xml:space="preserve"> </w:t>
      </w:r>
      <w:r>
        <w:t>u</w:t>
      </w:r>
      <w:r w:rsidR="00F44981">
        <w:t xml:space="preserve"> </w:t>
      </w:r>
      <w:r>
        <w:t>s</w:t>
      </w:r>
      <w:r w:rsidR="00F44981">
        <w:t xml:space="preserve"> </w:t>
      </w:r>
      <w:r>
        <w:t>p</w:t>
      </w:r>
      <w:r w:rsidR="00F44981">
        <w:t xml:space="preserve"> </w:t>
      </w:r>
      <w:r>
        <w:t>r</w:t>
      </w:r>
      <w:r w:rsidR="00F44981">
        <w:t xml:space="preserve"> </w:t>
      </w:r>
      <w:r>
        <w:t>e</w:t>
      </w:r>
      <w:r w:rsidR="00F44981">
        <w:t xml:space="preserve"> </w:t>
      </w:r>
      <w:r>
        <w:t>n</w:t>
      </w:r>
      <w:r w:rsidR="00F44981">
        <w:t xml:space="preserve"> </w:t>
      </w:r>
      <w:r>
        <w:t>d</w:t>
      </w:r>
      <w:r w:rsidR="00F44981">
        <w:t xml:space="preserve"> </w:t>
      </w:r>
      <w:r>
        <w:t>ž</w:t>
      </w:r>
      <w:r w:rsidR="00F44981">
        <w:t xml:space="preserve"> </w:t>
      </w:r>
      <w:r>
        <w:t>i</w:t>
      </w:r>
      <w:r w:rsidR="00F44981">
        <w:t xml:space="preserve"> </w:t>
      </w:r>
      <w:r>
        <w:t>a:</w:t>
      </w:r>
    </w:p>
    <w:p w14:paraId="5C21C7BE" w14:textId="77777777" w:rsidR="009A0E3D" w:rsidRDefault="009A0E3D" w:rsidP="009A0E3D">
      <w:pPr>
        <w:numPr>
          <w:ilvl w:val="0"/>
          <w:numId w:val="9"/>
        </w:numPr>
        <w:tabs>
          <w:tab w:val="left" w:pos="993"/>
        </w:tabs>
        <w:ind w:left="0" w:firstLine="709"/>
        <w:jc w:val="both"/>
      </w:pPr>
      <w:r>
        <w:t>Patvirtinti Eržvilko kultūros centro nuostatus (pridedama).</w:t>
      </w:r>
    </w:p>
    <w:p w14:paraId="16F89A92" w14:textId="77777777" w:rsidR="009A0E3D" w:rsidRDefault="009A0E3D" w:rsidP="009A0E3D">
      <w:pPr>
        <w:numPr>
          <w:ilvl w:val="0"/>
          <w:numId w:val="9"/>
        </w:numPr>
        <w:tabs>
          <w:tab w:val="left" w:pos="993"/>
        </w:tabs>
        <w:ind w:left="0" w:firstLine="709"/>
        <w:jc w:val="both"/>
      </w:pPr>
      <w:r>
        <w:t>Įgalioti Eržvilko kultūros centro direktorių pasirašyti pakeistus Eržvilko kultūros centro nuostatus ir įregistruoti juos Juridinių asmenų registre.</w:t>
      </w:r>
    </w:p>
    <w:p w14:paraId="5A4E7EA5" w14:textId="77777777" w:rsidR="009A0E3D" w:rsidRDefault="009A0E3D" w:rsidP="009A0E3D">
      <w:pPr>
        <w:numPr>
          <w:ilvl w:val="0"/>
          <w:numId w:val="9"/>
        </w:numPr>
        <w:tabs>
          <w:tab w:val="left" w:pos="993"/>
        </w:tabs>
        <w:ind w:left="0" w:firstLine="709"/>
        <w:jc w:val="both"/>
      </w:pPr>
      <w:r>
        <w:t>Pripažinti netekusiu galios Jurbarko rajono savivaldybės tarybos 2023 m. spalio 26 d. sprendim</w:t>
      </w:r>
      <w:r w:rsidR="00CF7231">
        <w:t>ą</w:t>
      </w:r>
      <w:r>
        <w:t xml:space="preserve"> Nr. T2-294 „</w:t>
      </w:r>
      <w:r>
        <w:rPr>
          <w:color w:val="212529"/>
          <w:shd w:val="clear" w:color="auto" w:fill="FFFFFF"/>
        </w:rPr>
        <w:t>D</w:t>
      </w:r>
      <w:r w:rsidRPr="004A5E91">
        <w:rPr>
          <w:color w:val="212529"/>
          <w:shd w:val="clear" w:color="auto" w:fill="FFFFFF"/>
        </w:rPr>
        <w:t xml:space="preserve">ėl </w:t>
      </w:r>
      <w:r>
        <w:rPr>
          <w:color w:val="212529"/>
          <w:shd w:val="clear" w:color="auto" w:fill="FFFFFF"/>
        </w:rPr>
        <w:t>Eržvilko kultūros centro nuostatų patvirtinimo</w:t>
      </w:r>
      <w:r>
        <w:t>“ nuo naujų nuostatų įregistravimo Juridinių asmenų registre dienos.</w:t>
      </w:r>
    </w:p>
    <w:p w14:paraId="105D7535" w14:textId="77777777" w:rsidR="001C44F9" w:rsidRDefault="009A0E3D" w:rsidP="00CF7231">
      <w:pPr>
        <w:numPr>
          <w:ilvl w:val="0"/>
          <w:numId w:val="9"/>
        </w:numPr>
        <w:tabs>
          <w:tab w:val="left" w:pos="993"/>
        </w:tabs>
        <w:ind w:left="0" w:firstLine="709"/>
        <w:jc w:val="both"/>
      </w:pPr>
      <w:r w:rsidRPr="00621EA4">
        <w:t>Paskelbti šį sprendimą Teisės aktų registre</w:t>
      </w:r>
      <w:r w:rsidR="00CF7231">
        <w:t xml:space="preserve">, </w:t>
      </w:r>
      <w:r w:rsidRPr="00621EA4">
        <w:t>Jurbarko rajono savivaldybės interneto svetainėje</w:t>
      </w:r>
      <w:r w:rsidR="00CF7231">
        <w:t xml:space="preserve"> ir Eržvilko kultūros centro interneto svetainėje.</w:t>
      </w:r>
    </w:p>
    <w:p w14:paraId="6C662FFE" w14:textId="6563768A" w:rsidR="00FC1CD3" w:rsidRDefault="001C44F9" w:rsidP="001C44F9">
      <w:pPr>
        <w:ind w:firstLine="720"/>
        <w:jc w:val="both"/>
      </w:pPr>
      <w:r>
        <w:t xml:space="preserve">Šis sprendimas per vieną mėnesį nuo paskelbimo arba įteikimo suinteresuotai šaliai dienos gali būti skundžiamas Lietuvos administracinių ginčų komisijos Kauno apygardos skyriui   (Laisvės </w:t>
      </w:r>
      <w:r w:rsidR="005707CD">
        <w:t> </w:t>
      </w:r>
      <w: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74C16E4" w14:textId="77777777" w:rsidR="00FC1CD3" w:rsidRDefault="00FC1CD3">
      <w:pPr>
        <w:jc w:val="both"/>
      </w:pPr>
    </w:p>
    <w:p w14:paraId="2D16E6CC" w14:textId="77777777" w:rsidR="00FC1CD3" w:rsidRDefault="00FC1CD3">
      <w:pPr>
        <w:jc w:val="both"/>
      </w:pPr>
    </w:p>
    <w:p w14:paraId="62A0DBE6" w14:textId="77777777" w:rsidR="00D17837" w:rsidRDefault="00D17837">
      <w:pPr>
        <w:jc w:val="both"/>
      </w:pPr>
    </w:p>
    <w:tbl>
      <w:tblPr>
        <w:tblW w:w="0" w:type="auto"/>
        <w:tblInd w:w="108" w:type="dxa"/>
        <w:tblLook w:val="0000" w:firstRow="0" w:lastRow="0" w:firstColumn="0" w:lastColumn="0" w:noHBand="0" w:noVBand="0"/>
      </w:tblPr>
      <w:tblGrid>
        <w:gridCol w:w="4410"/>
        <w:gridCol w:w="4410"/>
      </w:tblGrid>
      <w:tr w:rsidR="00FC1CD3" w14:paraId="43575409" w14:textId="77777777">
        <w:trPr>
          <w:trHeight w:val="180"/>
        </w:trPr>
        <w:tc>
          <w:tcPr>
            <w:tcW w:w="4410" w:type="dxa"/>
          </w:tcPr>
          <w:p w14:paraId="502104CF" w14:textId="77777777" w:rsidR="00FC1CD3" w:rsidRDefault="00F4316F">
            <w:r>
              <w:t>Savivaldybės meras</w:t>
            </w:r>
          </w:p>
        </w:tc>
        <w:tc>
          <w:tcPr>
            <w:tcW w:w="4410" w:type="dxa"/>
          </w:tcPr>
          <w:p w14:paraId="1DC25583" w14:textId="77777777" w:rsidR="00FC1CD3" w:rsidRDefault="00FC1CD3">
            <w:pPr>
              <w:jc w:val="right"/>
            </w:pPr>
          </w:p>
        </w:tc>
      </w:tr>
    </w:tbl>
    <w:p w14:paraId="083FC81F" w14:textId="77777777" w:rsidR="00F320CA" w:rsidRDefault="00F320CA"/>
    <w:p w14:paraId="11ED017D" w14:textId="77777777" w:rsidR="00CF7231" w:rsidRDefault="00CF7231"/>
    <w:p w14:paraId="4C5EE30A" w14:textId="77777777" w:rsidR="00F320CA" w:rsidRDefault="00F320CA">
      <w:r>
        <w:t xml:space="preserve">Vizos: </w:t>
      </w:r>
    </w:p>
    <w:p w14:paraId="6F38CD2C" w14:textId="77777777" w:rsidR="007457FF" w:rsidRDefault="007457FF" w:rsidP="007457FF">
      <w:r>
        <w:t xml:space="preserve">Administracijos direktorė, R. </w:t>
      </w:r>
      <w:proofErr w:type="spellStart"/>
      <w:r>
        <w:t>Vančienė</w:t>
      </w:r>
      <w:proofErr w:type="spellEnd"/>
    </w:p>
    <w:p w14:paraId="71240951"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E865DD7"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3CACCDB" w14:textId="77777777" w:rsidR="00F320CA" w:rsidRDefault="00190B66" w:rsidP="00190B66">
      <w:r>
        <w:t>Dokumentų ir viešųjų ryšių skyriaus vyr. specialistas A. Gvildys</w:t>
      </w:r>
    </w:p>
    <w:p w14:paraId="2621DFE7" w14:textId="77777777" w:rsidR="00F320CA" w:rsidRDefault="001C44F9">
      <w:r w:rsidRPr="001C44F9">
        <w:t xml:space="preserve">Švietimo, kultūros ir sporto skyriaus vedėja A. </w:t>
      </w:r>
      <w:proofErr w:type="spellStart"/>
      <w:r w:rsidRPr="001C44F9">
        <w:t>Baliukynaitė</w:t>
      </w:r>
      <w:proofErr w:type="spellEnd"/>
    </w:p>
    <w:p w14:paraId="7C975B6F" w14:textId="77777777" w:rsidR="00F27C80" w:rsidRDefault="00F27C80"/>
    <w:p w14:paraId="559BAC35" w14:textId="77777777" w:rsidR="00CF7231" w:rsidRDefault="00CF7231"/>
    <w:p w14:paraId="502A42E5" w14:textId="77777777" w:rsidR="00F27C80" w:rsidRDefault="00F320CA" w:rsidP="00F320CA">
      <w:r>
        <w:t>Parengė</w:t>
      </w:r>
    </w:p>
    <w:bookmarkStart w:id="1" w:name="CREATOR_SHOWS"/>
    <w:p w14:paraId="00553CA3" w14:textId="77777777" w:rsidR="00F320CA" w:rsidRDefault="00261978"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xml:space="preserve">, tel. </w:t>
      </w:r>
      <w:bookmarkStart w:id="2" w:name="CREATOR_PHONE_FULL"/>
      <w:r w:rsidR="001C44F9">
        <w:rPr>
          <w:lang w:eastAsia="de-DE"/>
        </w:rPr>
        <w:t>+370 687 95 790</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bookmarkStart w:id="4" w:name="NOW_DATE1"/>
    <w:p w14:paraId="6103ECD7" w14:textId="77777777" w:rsidR="002E1F99" w:rsidRDefault="00261978"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4"/>
      <w:r w:rsidR="00F7723D">
        <w:t xml:space="preserve"> </w:t>
      </w:r>
    </w:p>
    <w:p w14:paraId="6EA1D3B7" w14:textId="77777777" w:rsidR="00F7723D" w:rsidRDefault="00F7723D" w:rsidP="00F27C80">
      <w:pPr>
        <w:pStyle w:val="Antrats"/>
        <w:tabs>
          <w:tab w:val="clear" w:pos="4153"/>
          <w:tab w:val="clear" w:pos="8306"/>
          <w:tab w:val="left" w:pos="709"/>
        </w:tabs>
      </w:pPr>
    </w:p>
    <w:p w14:paraId="5143F303" w14:textId="77777777" w:rsidR="00D17837" w:rsidRDefault="00D17837" w:rsidP="00CF7231">
      <w:pPr>
        <w:pStyle w:val="Default"/>
        <w:ind w:left="2880"/>
      </w:pPr>
    </w:p>
    <w:p w14:paraId="36CEAAB5" w14:textId="77777777" w:rsidR="00D17837" w:rsidRDefault="00D17837" w:rsidP="00CF7231">
      <w:pPr>
        <w:pStyle w:val="Default"/>
        <w:ind w:left="2880"/>
      </w:pPr>
      <w:r>
        <w:t xml:space="preserve">                    </w:t>
      </w:r>
    </w:p>
    <w:p w14:paraId="3177BBD2" w14:textId="77777777" w:rsidR="000539E2" w:rsidRDefault="000539E2" w:rsidP="00CF7231">
      <w:pPr>
        <w:pStyle w:val="Default"/>
        <w:ind w:left="2880"/>
      </w:pPr>
    </w:p>
    <w:p w14:paraId="596D2780" w14:textId="61374EBB" w:rsidR="00CF7231" w:rsidRPr="0056071F" w:rsidRDefault="00D17837" w:rsidP="00CF7231">
      <w:pPr>
        <w:pStyle w:val="Default"/>
        <w:ind w:left="2880"/>
      </w:pPr>
      <w:r>
        <w:t xml:space="preserve">      </w:t>
      </w:r>
      <w:r w:rsidR="00CF7231">
        <w:t xml:space="preserve">                 </w:t>
      </w:r>
      <w:r>
        <w:t xml:space="preserve">      </w:t>
      </w:r>
      <w:r w:rsidR="005707CD">
        <w:t xml:space="preserve">                     </w:t>
      </w:r>
      <w:r>
        <w:t xml:space="preserve">              </w:t>
      </w:r>
      <w:r w:rsidR="00CF7231" w:rsidRPr="0056071F">
        <w:t>PATVIRTINTA</w:t>
      </w:r>
    </w:p>
    <w:p w14:paraId="4B914CE4" w14:textId="77777777" w:rsidR="00CF7231" w:rsidRPr="0056071F" w:rsidRDefault="00CF7231" w:rsidP="00CF7231">
      <w:pPr>
        <w:pStyle w:val="Default"/>
        <w:ind w:left="5103"/>
      </w:pPr>
      <w:r>
        <w:t xml:space="preserve">      </w:t>
      </w:r>
      <w:r w:rsidRPr="0056071F">
        <w:t>Jurbarko rajono savivaldybės tarybos</w:t>
      </w:r>
    </w:p>
    <w:p w14:paraId="203F962E" w14:textId="77777777" w:rsidR="00CF7231" w:rsidRPr="0056071F" w:rsidRDefault="00CF7231" w:rsidP="00CF7231">
      <w:pPr>
        <w:pStyle w:val="Default"/>
        <w:jc w:val="center"/>
      </w:pPr>
      <w:r>
        <w:t xml:space="preserve"> </w:t>
      </w:r>
      <w:r>
        <w:tab/>
      </w:r>
      <w:r>
        <w:tab/>
      </w:r>
      <w:r>
        <w:tab/>
      </w:r>
      <w:r>
        <w:tab/>
      </w:r>
      <w:r>
        <w:tab/>
      </w:r>
      <w:r>
        <w:tab/>
      </w:r>
      <w:r>
        <w:tab/>
      </w:r>
      <w:r w:rsidR="00D17837">
        <w:t xml:space="preserve"> </w:t>
      </w:r>
      <w:r w:rsidRPr="0056071F">
        <w:t xml:space="preserve">2024 m. </w:t>
      </w:r>
      <w:r>
        <w:t xml:space="preserve">rugsėjo </w:t>
      </w:r>
      <w:r w:rsidRPr="0056071F">
        <w:t xml:space="preserve"> d. sprendimu Nr. T2-</w:t>
      </w:r>
    </w:p>
    <w:p w14:paraId="427123E6" w14:textId="77777777" w:rsidR="00CF7231" w:rsidRDefault="00CF7231" w:rsidP="00CF7231">
      <w:pPr>
        <w:pStyle w:val="Default"/>
        <w:ind w:left="4320"/>
        <w:rPr>
          <w:b/>
          <w:bCs/>
        </w:rPr>
      </w:pPr>
    </w:p>
    <w:p w14:paraId="097B0972" w14:textId="77777777" w:rsidR="00CF7231" w:rsidRPr="00094B7C" w:rsidRDefault="00CF7231" w:rsidP="00CF7231">
      <w:pPr>
        <w:pStyle w:val="Default"/>
        <w:jc w:val="center"/>
        <w:rPr>
          <w:b/>
          <w:bCs/>
        </w:rPr>
      </w:pPr>
      <w:r>
        <w:rPr>
          <w:b/>
          <w:bCs/>
        </w:rPr>
        <w:t>ER</w:t>
      </w:r>
      <w:r w:rsidRPr="00094B7C">
        <w:rPr>
          <w:b/>
          <w:bCs/>
        </w:rPr>
        <w:t>ŽVILKO KULTŪROS CENTRO NUOSTATAI</w:t>
      </w:r>
    </w:p>
    <w:p w14:paraId="50261A8D" w14:textId="77777777" w:rsidR="00CF7231" w:rsidRPr="00094B7C" w:rsidRDefault="00CF7231" w:rsidP="00CF7231">
      <w:pPr>
        <w:pStyle w:val="Default"/>
        <w:ind w:firstLine="851"/>
        <w:jc w:val="both"/>
      </w:pPr>
    </w:p>
    <w:p w14:paraId="60D57FA4" w14:textId="77777777" w:rsidR="00CF7231" w:rsidRPr="00094B7C" w:rsidRDefault="00CF7231" w:rsidP="00CF7231">
      <w:pPr>
        <w:pStyle w:val="Default"/>
        <w:jc w:val="center"/>
        <w:rPr>
          <w:b/>
          <w:bCs/>
        </w:rPr>
      </w:pPr>
      <w:r w:rsidRPr="00094B7C">
        <w:rPr>
          <w:b/>
          <w:bCs/>
        </w:rPr>
        <w:t>I SKYRIUS</w:t>
      </w:r>
    </w:p>
    <w:p w14:paraId="798EB069" w14:textId="77777777" w:rsidR="00CF7231" w:rsidRDefault="00CF7231" w:rsidP="00CF7231">
      <w:pPr>
        <w:pStyle w:val="Default"/>
        <w:spacing w:after="120"/>
        <w:jc w:val="center"/>
        <w:rPr>
          <w:b/>
          <w:bCs/>
        </w:rPr>
      </w:pPr>
      <w:r w:rsidRPr="00094B7C">
        <w:rPr>
          <w:b/>
          <w:bCs/>
        </w:rPr>
        <w:t>BENDROSIOS NUOSTATOS</w:t>
      </w:r>
    </w:p>
    <w:p w14:paraId="72129351" w14:textId="77777777" w:rsidR="00CF7231" w:rsidRPr="00094B7C" w:rsidRDefault="00CF7231" w:rsidP="00CF7231">
      <w:pPr>
        <w:pStyle w:val="Default"/>
        <w:spacing w:after="120"/>
        <w:jc w:val="center"/>
        <w:rPr>
          <w:b/>
          <w:bCs/>
        </w:rPr>
      </w:pPr>
    </w:p>
    <w:p w14:paraId="4DAA8F46" w14:textId="77777777" w:rsidR="00CF7231" w:rsidRPr="00094B7C" w:rsidRDefault="00CF7231" w:rsidP="00CF7231">
      <w:pPr>
        <w:pStyle w:val="Default"/>
        <w:numPr>
          <w:ilvl w:val="0"/>
          <w:numId w:val="10"/>
        </w:numPr>
        <w:tabs>
          <w:tab w:val="left" w:pos="1418"/>
        </w:tabs>
        <w:ind w:left="0" w:firstLine="851"/>
        <w:jc w:val="both"/>
        <w:rPr>
          <w:bCs/>
        </w:rPr>
      </w:pPr>
      <w:r w:rsidRPr="00094B7C">
        <w:rPr>
          <w:bCs/>
        </w:rPr>
        <w:t xml:space="preserve">Eržvilko kultūros centro nuostatai (toliau – Nuostatai) reglamentuoja Eržvilko kultūros centro (toliau – Kultūros centras) teisinę formą, </w:t>
      </w:r>
      <w:r>
        <w:rPr>
          <w:bCs/>
        </w:rPr>
        <w:t xml:space="preserve">buveinę, </w:t>
      </w:r>
      <w:r w:rsidRPr="00094B7C">
        <w:rPr>
          <w:bCs/>
        </w:rPr>
        <w:t xml:space="preserve">savininką, savininko teises ir pareigas įgyvendinančią </w:t>
      </w:r>
      <w:r w:rsidRPr="004A5EE6">
        <w:rPr>
          <w:bCs/>
          <w:color w:val="auto"/>
        </w:rPr>
        <w:t>instituciją ir jos kompetencijas</w:t>
      </w:r>
      <w:r w:rsidRPr="00094B7C">
        <w:rPr>
          <w:bCs/>
        </w:rPr>
        <w:t xml:space="preserve">, </w:t>
      </w:r>
      <w:r>
        <w:rPr>
          <w:bCs/>
        </w:rPr>
        <w:t>Kultūros centro veiklos laikotarpį</w:t>
      </w:r>
      <w:r w:rsidRPr="00094B7C">
        <w:rPr>
          <w:bCs/>
        </w:rPr>
        <w:t xml:space="preserve">, veiklos sritis, tikslą, uždavinius, funkcijas, teises ir pareigas, veiklos organizavimą ir valdymą, </w:t>
      </w:r>
      <w:r>
        <w:rPr>
          <w:bCs/>
        </w:rPr>
        <w:t xml:space="preserve">šaltinį, kuriame skelbiami vieši pranešimai, Kultūros centro direktoriaus kompetencijas, jo priėmimo į pareigas ir atleidimo iš jų tvarką, </w:t>
      </w:r>
      <w:r w:rsidRPr="00094B7C">
        <w:rPr>
          <w:bCs/>
        </w:rPr>
        <w:t>darbuotojų priėmimą į darbą, jų darbo apmokėjimo tvarką, turt</w:t>
      </w:r>
      <w:r>
        <w:rPr>
          <w:bCs/>
        </w:rPr>
        <w:t>ą ir</w:t>
      </w:r>
      <w:r w:rsidR="00504405">
        <w:rPr>
          <w:bCs/>
        </w:rPr>
        <w:t xml:space="preserve"> </w:t>
      </w:r>
      <w:r w:rsidRPr="00094B7C">
        <w:rPr>
          <w:bCs/>
        </w:rPr>
        <w:t>lėš</w:t>
      </w:r>
      <w:r>
        <w:rPr>
          <w:bCs/>
        </w:rPr>
        <w:t xml:space="preserve">ų šaltinius, jų </w:t>
      </w:r>
      <w:r w:rsidRPr="00094B7C">
        <w:rPr>
          <w:bCs/>
        </w:rPr>
        <w:t xml:space="preserve">naudojimo tvarką ir finansinės veiklos kontrolę, veiklos priežiūrą, reorganizavimo, likvidavimo ar pertvarkymo </w:t>
      </w:r>
      <w:r>
        <w:rPr>
          <w:bCs/>
        </w:rPr>
        <w:t xml:space="preserve">ir Nuostatų keitimo </w:t>
      </w:r>
      <w:r w:rsidRPr="00094B7C">
        <w:rPr>
          <w:bCs/>
        </w:rPr>
        <w:t>tvarką.</w:t>
      </w:r>
    </w:p>
    <w:p w14:paraId="23474C38" w14:textId="77777777" w:rsidR="00CF7231" w:rsidRPr="00094B7C" w:rsidRDefault="00CF7231" w:rsidP="00CF7231">
      <w:pPr>
        <w:pStyle w:val="Default"/>
        <w:numPr>
          <w:ilvl w:val="0"/>
          <w:numId w:val="10"/>
        </w:numPr>
        <w:tabs>
          <w:tab w:val="left" w:pos="1418"/>
        </w:tabs>
        <w:ind w:left="0" w:firstLine="851"/>
        <w:jc w:val="both"/>
        <w:rPr>
          <w:bCs/>
        </w:rPr>
      </w:pPr>
      <w:r w:rsidRPr="00094B7C">
        <w:rPr>
          <w:bCs/>
        </w:rPr>
        <w:t xml:space="preserve">Kultūros centro pavadinimas – Eržvilko kultūros centras. Kultūros centro kodas Juridinių asmenų registre – </w:t>
      </w:r>
      <w:r>
        <w:rPr>
          <w:bCs/>
          <w:color w:val="auto"/>
        </w:rPr>
        <w:t>302526265</w:t>
      </w:r>
      <w:r w:rsidRPr="00094B7C">
        <w:rPr>
          <w:bCs/>
          <w:color w:val="auto"/>
        </w:rPr>
        <w:t>.</w:t>
      </w:r>
    </w:p>
    <w:p w14:paraId="0143C761" w14:textId="77777777" w:rsidR="00CF7231" w:rsidRPr="00094B7C" w:rsidRDefault="00CF7231" w:rsidP="00CF7231">
      <w:pPr>
        <w:pStyle w:val="Default"/>
        <w:numPr>
          <w:ilvl w:val="0"/>
          <w:numId w:val="10"/>
        </w:numPr>
        <w:tabs>
          <w:tab w:val="left" w:pos="1418"/>
        </w:tabs>
        <w:ind w:left="0" w:firstLine="851"/>
        <w:jc w:val="both"/>
        <w:rPr>
          <w:bCs/>
        </w:rPr>
      </w:pPr>
      <w:r w:rsidRPr="00094B7C">
        <w:rPr>
          <w:bCs/>
          <w:color w:val="auto"/>
        </w:rPr>
        <w:t>Kultūros centro tei</w:t>
      </w:r>
      <w:r>
        <w:rPr>
          <w:bCs/>
          <w:color w:val="auto"/>
        </w:rPr>
        <w:t>sinė forma – biudžetinė įstaiga</w:t>
      </w:r>
      <w:r w:rsidRPr="00D83CF0">
        <w:rPr>
          <w:bCs/>
        </w:rPr>
        <w:t>.</w:t>
      </w:r>
    </w:p>
    <w:p w14:paraId="20448F36" w14:textId="77777777" w:rsidR="00CF7231" w:rsidRPr="00094B7C" w:rsidRDefault="00CF7231" w:rsidP="00CF7231">
      <w:pPr>
        <w:pStyle w:val="Default"/>
        <w:numPr>
          <w:ilvl w:val="0"/>
          <w:numId w:val="10"/>
        </w:numPr>
        <w:tabs>
          <w:tab w:val="left" w:pos="1418"/>
        </w:tabs>
        <w:ind w:left="0" w:firstLine="851"/>
        <w:jc w:val="both"/>
        <w:rPr>
          <w:bCs/>
        </w:rPr>
      </w:pPr>
      <w:r w:rsidRPr="00094B7C">
        <w:rPr>
          <w:bCs/>
          <w:color w:val="auto"/>
        </w:rPr>
        <w:t xml:space="preserve">Kultūros centro savininkė </w:t>
      </w:r>
      <w:r w:rsidRPr="00094B7C">
        <w:rPr>
          <w:bCs/>
        </w:rPr>
        <w:t>– Jurbarko rajono savivaldybė</w:t>
      </w:r>
      <w:r>
        <w:rPr>
          <w:bCs/>
        </w:rPr>
        <w:t xml:space="preserve"> (toliau – Savininkas)</w:t>
      </w:r>
      <w:r w:rsidRPr="00094B7C">
        <w:rPr>
          <w:bCs/>
        </w:rPr>
        <w:t>.</w:t>
      </w:r>
    </w:p>
    <w:p w14:paraId="0136BC3A" w14:textId="77777777" w:rsidR="00CF7231" w:rsidRPr="00094B7C" w:rsidRDefault="00CF7231" w:rsidP="00CF7231">
      <w:pPr>
        <w:pStyle w:val="Default"/>
        <w:numPr>
          <w:ilvl w:val="0"/>
          <w:numId w:val="10"/>
        </w:numPr>
        <w:tabs>
          <w:tab w:val="left" w:pos="1418"/>
        </w:tabs>
        <w:ind w:left="0" w:firstLine="851"/>
        <w:jc w:val="both"/>
        <w:rPr>
          <w:bCs/>
          <w:color w:val="auto"/>
        </w:rPr>
      </w:pPr>
      <w:bookmarkStart w:id="5" w:name="_Hlk176432961"/>
      <w:r w:rsidRPr="00094B7C">
        <w:rPr>
          <w:bCs/>
          <w:color w:val="auto"/>
        </w:rPr>
        <w:t>Kultūros centro savininko teises ir pareigas įgyvendina</w:t>
      </w:r>
      <w:r>
        <w:rPr>
          <w:bCs/>
          <w:color w:val="auto"/>
        </w:rPr>
        <w:t xml:space="preserve"> Jurbarko rajono savivaldybės meras (toliau – </w:t>
      </w:r>
      <w:r w:rsidR="00B2550B">
        <w:rPr>
          <w:bCs/>
          <w:color w:val="auto"/>
        </w:rPr>
        <w:t>Savivaldybės m</w:t>
      </w:r>
      <w:r>
        <w:rPr>
          <w:bCs/>
          <w:color w:val="auto"/>
        </w:rPr>
        <w:t xml:space="preserve">eras), išskyrus tas Kultūros centro savininko teises ir pareigas, kurios yra priskirtos išimtinei ir paprastajai Jurbarko rajono savivaldybės tarybos </w:t>
      </w:r>
      <w:r w:rsidR="000539E2">
        <w:rPr>
          <w:bCs/>
          <w:color w:val="auto"/>
        </w:rPr>
        <w:t xml:space="preserve">                   </w:t>
      </w:r>
      <w:r>
        <w:rPr>
          <w:bCs/>
          <w:color w:val="auto"/>
        </w:rPr>
        <w:t xml:space="preserve">(toliau – Savivaldybės taryba) kompetencijai, jeigu paprastosios Savivaldybės tarybos kompetencijos įgyvendinimo Savivaldybės taryba nėra perdavusi </w:t>
      </w:r>
      <w:r w:rsidR="00B2550B">
        <w:rPr>
          <w:bCs/>
          <w:color w:val="auto"/>
        </w:rPr>
        <w:t>Savivaldybės m</w:t>
      </w:r>
      <w:r>
        <w:rPr>
          <w:bCs/>
          <w:color w:val="auto"/>
        </w:rPr>
        <w:t>erui</w:t>
      </w:r>
      <w:bookmarkEnd w:id="5"/>
      <w:r>
        <w:rPr>
          <w:bCs/>
          <w:color w:val="auto"/>
        </w:rPr>
        <w:t>.</w:t>
      </w:r>
    </w:p>
    <w:p w14:paraId="2BDF9F20" w14:textId="77777777" w:rsidR="00CF7231" w:rsidRDefault="00CF7231" w:rsidP="00CF7231">
      <w:pPr>
        <w:pStyle w:val="Default"/>
        <w:numPr>
          <w:ilvl w:val="0"/>
          <w:numId w:val="10"/>
        </w:numPr>
        <w:tabs>
          <w:tab w:val="left" w:pos="1418"/>
        </w:tabs>
        <w:ind w:left="0" w:firstLine="851"/>
        <w:jc w:val="both"/>
        <w:rPr>
          <w:bCs/>
        </w:rPr>
      </w:pPr>
      <w:bookmarkStart w:id="6" w:name="_Hlk176433015"/>
      <w:r>
        <w:rPr>
          <w:bCs/>
        </w:rPr>
        <w:t>Kultūros centras yra ribotos civilinės atsakomybės viešasis juridinis asmuo, išlaikomas iš Jurbarko rajono savivaldybės biudžeto asignavimų, turintis sąskaitas Lietuvos Respublikos bankuose ir antspaudą su savo įstaigos pavadinimu. Kultūros centras įstatymų ir kitų teisės aktų nustatyta tvarka gali turėti logotipą ir kitą atributiką</w:t>
      </w:r>
      <w:bookmarkEnd w:id="6"/>
      <w:r>
        <w:rPr>
          <w:bCs/>
        </w:rPr>
        <w:t>.</w:t>
      </w:r>
    </w:p>
    <w:p w14:paraId="3CE86A9A" w14:textId="77777777" w:rsidR="00CF7231" w:rsidRDefault="00CF7231" w:rsidP="00CF7231">
      <w:pPr>
        <w:pStyle w:val="Default"/>
        <w:numPr>
          <w:ilvl w:val="0"/>
          <w:numId w:val="10"/>
        </w:numPr>
        <w:tabs>
          <w:tab w:val="left" w:pos="1418"/>
        </w:tabs>
        <w:ind w:left="0" w:firstLine="851"/>
        <w:jc w:val="both"/>
        <w:rPr>
          <w:bCs/>
        </w:rPr>
      </w:pPr>
      <w:bookmarkStart w:id="7" w:name="_Hlk176433051"/>
      <w:r>
        <w:rPr>
          <w:bCs/>
        </w:rPr>
        <w:t xml:space="preserve">Kultūros centras savo veikloje vadovaujasi </w:t>
      </w:r>
      <w:r w:rsidRPr="004A5EE6">
        <w:rPr>
          <w:bCs/>
        </w:rPr>
        <w:t xml:space="preserve">Lietuvos Respublikos Konstitucija, </w:t>
      </w:r>
      <w:r>
        <w:rPr>
          <w:bCs/>
        </w:rPr>
        <w:t xml:space="preserve">Lietuvos Respublikos civiliniu kodeksu, Lietuvos Respublikos kultūros centrų įstatymu, Lietuvos Respublikos vietos savivaldos įstatymu, Lietuvos Respublikos biudžetinių įstaigų įstatymu, </w:t>
      </w:r>
      <w:r w:rsidRPr="004A5EE6">
        <w:rPr>
          <w:bCs/>
        </w:rPr>
        <w:t xml:space="preserve">Lietuvos Respublikos Vyriausybės nutarimais, Lietuvos Respublikos </w:t>
      </w:r>
      <w:r>
        <w:rPr>
          <w:bCs/>
        </w:rPr>
        <w:t>k</w:t>
      </w:r>
      <w:r w:rsidRPr="004A5EE6">
        <w:rPr>
          <w:bCs/>
        </w:rPr>
        <w:t xml:space="preserve">ultūros ministro įsakymais, Jurbarko rajono savivaldybės tarybos sprendimais, Jurbarko rajono savivaldybės mero potvarkiais, Jurbarko rajono savivaldybės administracijos direktoriaus įsakymais, kitais </w:t>
      </w:r>
      <w:r>
        <w:rPr>
          <w:bCs/>
        </w:rPr>
        <w:t xml:space="preserve">Lietuvos Respublikos </w:t>
      </w:r>
      <w:r w:rsidRPr="004A5EE6">
        <w:rPr>
          <w:bCs/>
        </w:rPr>
        <w:t xml:space="preserve">teisės aktais </w:t>
      </w:r>
      <w:r>
        <w:rPr>
          <w:bCs/>
        </w:rPr>
        <w:t xml:space="preserve">reglamentuojančiais Kultūros centro veiklą </w:t>
      </w:r>
      <w:r w:rsidRPr="004A5EE6">
        <w:rPr>
          <w:bCs/>
        </w:rPr>
        <w:t>ir šiais Nuostatais</w:t>
      </w:r>
      <w:bookmarkEnd w:id="7"/>
      <w:r>
        <w:rPr>
          <w:bCs/>
        </w:rPr>
        <w:t>.</w:t>
      </w:r>
    </w:p>
    <w:p w14:paraId="3B4E66B8" w14:textId="77777777" w:rsidR="00CF7231" w:rsidRDefault="00CF7231" w:rsidP="00CF7231">
      <w:pPr>
        <w:pStyle w:val="Default"/>
        <w:numPr>
          <w:ilvl w:val="0"/>
          <w:numId w:val="10"/>
        </w:numPr>
        <w:tabs>
          <w:tab w:val="left" w:pos="1418"/>
        </w:tabs>
        <w:ind w:left="0" w:firstLine="851"/>
        <w:jc w:val="both"/>
        <w:rPr>
          <w:bCs/>
        </w:rPr>
      </w:pPr>
      <w:bookmarkStart w:id="8" w:name="_Hlk176433081"/>
      <w:r>
        <w:rPr>
          <w:bCs/>
        </w:rPr>
        <w:t>Kultūros centro veiklos priežiūrą vykdo Jurbarko rajono savivaldybės administracijos Švietimo, kultūros ir sporto skyrius</w:t>
      </w:r>
      <w:bookmarkEnd w:id="8"/>
      <w:r>
        <w:rPr>
          <w:bCs/>
        </w:rPr>
        <w:t>.</w:t>
      </w:r>
    </w:p>
    <w:p w14:paraId="49C77357" w14:textId="77777777" w:rsidR="00CF7231" w:rsidRDefault="00CF7231" w:rsidP="00CF7231">
      <w:pPr>
        <w:pStyle w:val="Default"/>
        <w:numPr>
          <w:ilvl w:val="0"/>
          <w:numId w:val="10"/>
        </w:numPr>
        <w:tabs>
          <w:tab w:val="left" w:pos="1418"/>
        </w:tabs>
        <w:ind w:left="0" w:firstLine="851"/>
        <w:jc w:val="both"/>
        <w:rPr>
          <w:bCs/>
        </w:rPr>
      </w:pPr>
      <w:bookmarkStart w:id="9" w:name="_Hlk176433128"/>
      <w:r>
        <w:rPr>
          <w:bCs/>
        </w:rPr>
        <w:t>Kultūros centras registruojamas juridinių asmenų registre teisės aktų nustatyta tvarka</w:t>
      </w:r>
      <w:bookmarkEnd w:id="9"/>
      <w:r>
        <w:rPr>
          <w:bCs/>
        </w:rPr>
        <w:t>.</w:t>
      </w:r>
    </w:p>
    <w:p w14:paraId="03A0A9ED" w14:textId="77777777" w:rsidR="00CF7231" w:rsidRDefault="00CF7231" w:rsidP="00CF7231">
      <w:pPr>
        <w:pStyle w:val="Default"/>
        <w:numPr>
          <w:ilvl w:val="0"/>
          <w:numId w:val="10"/>
        </w:numPr>
        <w:tabs>
          <w:tab w:val="left" w:pos="1418"/>
        </w:tabs>
        <w:ind w:left="0" w:firstLine="851"/>
        <w:jc w:val="both"/>
        <w:rPr>
          <w:bCs/>
        </w:rPr>
      </w:pPr>
      <w:r w:rsidRPr="007849A9">
        <w:rPr>
          <w:bCs/>
        </w:rPr>
        <w:t>Kultūros centras yra paramos gavėjas, veikiantis įstatymų nustatyta tvarka</w:t>
      </w:r>
      <w:r>
        <w:rPr>
          <w:bCs/>
        </w:rPr>
        <w:t>.</w:t>
      </w:r>
    </w:p>
    <w:p w14:paraId="45A389FE" w14:textId="77777777" w:rsidR="00CF7231" w:rsidRDefault="00CF7231" w:rsidP="00CF7231">
      <w:pPr>
        <w:pStyle w:val="Default"/>
        <w:numPr>
          <w:ilvl w:val="0"/>
          <w:numId w:val="10"/>
        </w:numPr>
        <w:tabs>
          <w:tab w:val="left" w:pos="1418"/>
        </w:tabs>
        <w:ind w:left="0" w:firstLine="851"/>
        <w:jc w:val="both"/>
        <w:rPr>
          <w:bCs/>
        </w:rPr>
      </w:pPr>
      <w:r w:rsidRPr="007849A9">
        <w:rPr>
          <w:bCs/>
        </w:rPr>
        <w:t>Kultūros centro finansiniai metai sutampa su kalendoriniais metais</w:t>
      </w:r>
      <w:r>
        <w:rPr>
          <w:bCs/>
        </w:rPr>
        <w:t>. Kultūros centro veikla yra neterminuota.</w:t>
      </w:r>
    </w:p>
    <w:p w14:paraId="2DF1A526" w14:textId="77777777" w:rsidR="00CF7231" w:rsidRDefault="00CF7231" w:rsidP="00CF7231">
      <w:pPr>
        <w:pStyle w:val="Default"/>
        <w:numPr>
          <w:ilvl w:val="0"/>
          <w:numId w:val="10"/>
        </w:numPr>
        <w:tabs>
          <w:tab w:val="left" w:pos="1418"/>
        </w:tabs>
        <w:ind w:left="0" w:firstLine="851"/>
        <w:jc w:val="both"/>
        <w:rPr>
          <w:bCs/>
        </w:rPr>
      </w:pPr>
      <w:r>
        <w:rPr>
          <w:bCs/>
        </w:rPr>
        <w:t xml:space="preserve">Kultūros centro vieši pranešimai skelbiami interneto svetainėje </w:t>
      </w:r>
      <w:hyperlink r:id="rId7" w:history="1">
        <w:r w:rsidRPr="00A6462E">
          <w:rPr>
            <w:rStyle w:val="Hipersaitas"/>
            <w:bCs/>
          </w:rPr>
          <w:t>www.erzvilkokc.lt</w:t>
        </w:r>
      </w:hyperlink>
      <w:r>
        <w:rPr>
          <w:bCs/>
        </w:rPr>
        <w:t>.</w:t>
      </w:r>
    </w:p>
    <w:p w14:paraId="2A596E69" w14:textId="77777777" w:rsidR="00CF7231" w:rsidRDefault="00CF7231" w:rsidP="00CF7231">
      <w:pPr>
        <w:pStyle w:val="Default"/>
        <w:numPr>
          <w:ilvl w:val="0"/>
          <w:numId w:val="10"/>
        </w:numPr>
        <w:tabs>
          <w:tab w:val="left" w:pos="1418"/>
        </w:tabs>
        <w:ind w:left="0" w:firstLine="851"/>
        <w:jc w:val="both"/>
        <w:rPr>
          <w:bCs/>
        </w:rPr>
      </w:pPr>
      <w:r w:rsidRPr="008D4336">
        <w:rPr>
          <w:bCs/>
        </w:rPr>
        <w:t xml:space="preserve">Kultūros centro buveinė – Tauragės g. 1A, </w:t>
      </w:r>
      <w:r>
        <w:rPr>
          <w:bCs/>
        </w:rPr>
        <w:t xml:space="preserve">LT-74287 </w:t>
      </w:r>
      <w:r w:rsidRPr="008D4336">
        <w:rPr>
          <w:bCs/>
        </w:rPr>
        <w:t>Eržvilko mstl., Eržvilko sen.</w:t>
      </w:r>
      <w:r>
        <w:rPr>
          <w:bCs/>
        </w:rPr>
        <w:t>,</w:t>
      </w:r>
      <w:r w:rsidRPr="008D4336">
        <w:rPr>
          <w:bCs/>
        </w:rPr>
        <w:t xml:space="preserve"> Jurbarko r. sav</w:t>
      </w:r>
      <w:r>
        <w:rPr>
          <w:bCs/>
        </w:rPr>
        <w:t>.</w:t>
      </w:r>
      <w:r w:rsidR="00B15F01">
        <w:rPr>
          <w:bCs/>
        </w:rPr>
        <w:t xml:space="preserve">, </w:t>
      </w:r>
    </w:p>
    <w:p w14:paraId="43ED702F" w14:textId="77777777" w:rsidR="00CF7231" w:rsidRPr="008D4336" w:rsidRDefault="00CF7231" w:rsidP="00CF7231">
      <w:pPr>
        <w:pStyle w:val="Default"/>
        <w:numPr>
          <w:ilvl w:val="0"/>
          <w:numId w:val="10"/>
        </w:numPr>
        <w:tabs>
          <w:tab w:val="left" w:pos="1418"/>
        </w:tabs>
        <w:ind w:left="0" w:firstLine="851"/>
        <w:jc w:val="both"/>
        <w:rPr>
          <w:bCs/>
        </w:rPr>
      </w:pPr>
      <w:r w:rsidRPr="008D4336">
        <w:rPr>
          <w:bCs/>
        </w:rPr>
        <w:t>Kultūros centras turi 3 skyrius, kurie nėra juridiniai asmenys:</w:t>
      </w:r>
    </w:p>
    <w:p w14:paraId="06F5A434" w14:textId="77777777" w:rsidR="00CF7231" w:rsidRDefault="00CF7231" w:rsidP="00CF7231">
      <w:pPr>
        <w:pStyle w:val="Sraopastraipa"/>
        <w:numPr>
          <w:ilvl w:val="1"/>
          <w:numId w:val="10"/>
        </w:numPr>
        <w:ind w:left="0" w:firstLine="851"/>
        <w:jc w:val="both"/>
        <w:rPr>
          <w:bCs/>
          <w:color w:val="000000"/>
          <w:szCs w:val="24"/>
        </w:rPr>
      </w:pPr>
      <w:proofErr w:type="spellStart"/>
      <w:r w:rsidRPr="008D4336">
        <w:rPr>
          <w:bCs/>
          <w:color w:val="000000"/>
          <w:szCs w:val="24"/>
        </w:rPr>
        <w:t>Kartupių</w:t>
      </w:r>
      <w:proofErr w:type="spellEnd"/>
      <w:r w:rsidRPr="008D4336">
        <w:rPr>
          <w:bCs/>
          <w:color w:val="000000"/>
          <w:szCs w:val="24"/>
        </w:rPr>
        <w:t xml:space="preserve"> skyrius, Žiedo g. 5, LT-74306 </w:t>
      </w:r>
      <w:proofErr w:type="spellStart"/>
      <w:r w:rsidRPr="008D4336">
        <w:rPr>
          <w:bCs/>
          <w:color w:val="000000"/>
          <w:szCs w:val="24"/>
        </w:rPr>
        <w:t>Kartupių</w:t>
      </w:r>
      <w:proofErr w:type="spellEnd"/>
      <w:r w:rsidRPr="008D4336">
        <w:rPr>
          <w:bCs/>
          <w:color w:val="000000"/>
          <w:szCs w:val="24"/>
        </w:rPr>
        <w:t xml:space="preserve"> k., Eržvilko sen., Jurbarko r. sav</w:t>
      </w:r>
      <w:r>
        <w:rPr>
          <w:bCs/>
          <w:color w:val="000000"/>
          <w:szCs w:val="24"/>
        </w:rPr>
        <w:t>.;</w:t>
      </w:r>
    </w:p>
    <w:p w14:paraId="18A90C4D" w14:textId="77777777" w:rsidR="00CF7231" w:rsidRPr="008D4336" w:rsidRDefault="00CF7231" w:rsidP="00CF7231">
      <w:pPr>
        <w:pStyle w:val="Sraopastraipa"/>
        <w:numPr>
          <w:ilvl w:val="1"/>
          <w:numId w:val="10"/>
        </w:numPr>
        <w:ind w:left="0" w:firstLine="851"/>
        <w:jc w:val="both"/>
        <w:rPr>
          <w:bCs/>
          <w:color w:val="000000"/>
          <w:szCs w:val="24"/>
        </w:rPr>
      </w:pPr>
      <w:r w:rsidRPr="008D4336">
        <w:rPr>
          <w:bCs/>
          <w:color w:val="000000"/>
          <w:szCs w:val="24"/>
        </w:rPr>
        <w:lastRenderedPageBreak/>
        <w:t>Šimkaičių skyrius, Liepų g. 11, LT-74337 Šimkaičių mstl., Šimkaičių sen., Jurbarko r. sav.</w:t>
      </w:r>
      <w:r>
        <w:rPr>
          <w:bCs/>
          <w:color w:val="000000"/>
          <w:szCs w:val="24"/>
        </w:rPr>
        <w:t>;</w:t>
      </w:r>
    </w:p>
    <w:p w14:paraId="28499C4C" w14:textId="77777777" w:rsidR="00CF7231" w:rsidRPr="008D4336" w:rsidRDefault="00CF7231" w:rsidP="00CF7231">
      <w:pPr>
        <w:pStyle w:val="Sraopastraipa"/>
        <w:numPr>
          <w:ilvl w:val="1"/>
          <w:numId w:val="10"/>
        </w:numPr>
        <w:ind w:left="0" w:firstLine="851"/>
        <w:jc w:val="both"/>
        <w:rPr>
          <w:bCs/>
          <w:color w:val="000000"/>
          <w:szCs w:val="24"/>
        </w:rPr>
      </w:pPr>
      <w:proofErr w:type="spellStart"/>
      <w:r w:rsidRPr="008D4336">
        <w:rPr>
          <w:bCs/>
          <w:color w:val="000000"/>
          <w:szCs w:val="24"/>
        </w:rPr>
        <w:t>Vadžgirio</w:t>
      </w:r>
      <w:proofErr w:type="spellEnd"/>
      <w:r w:rsidRPr="008D4336">
        <w:rPr>
          <w:bCs/>
          <w:color w:val="000000"/>
          <w:szCs w:val="24"/>
        </w:rPr>
        <w:t xml:space="preserve"> skyrius, J. Dargužo g. 28, LT-74323 </w:t>
      </w:r>
      <w:proofErr w:type="spellStart"/>
      <w:r w:rsidRPr="008D4336">
        <w:rPr>
          <w:bCs/>
          <w:color w:val="000000"/>
          <w:szCs w:val="24"/>
        </w:rPr>
        <w:t>Vadžgirio</w:t>
      </w:r>
      <w:proofErr w:type="spellEnd"/>
      <w:r w:rsidRPr="008D4336">
        <w:rPr>
          <w:bCs/>
          <w:color w:val="000000"/>
          <w:szCs w:val="24"/>
        </w:rPr>
        <w:t xml:space="preserve"> mstl., Šimkaičių sen., Jurbarko r. sav.</w:t>
      </w:r>
    </w:p>
    <w:p w14:paraId="2AFDDD89" w14:textId="77777777" w:rsidR="00CF7231" w:rsidRPr="00094B7C" w:rsidRDefault="00CF7231" w:rsidP="00CF7231">
      <w:pPr>
        <w:pStyle w:val="Default"/>
        <w:rPr>
          <w:b/>
          <w:bCs/>
        </w:rPr>
      </w:pPr>
    </w:p>
    <w:p w14:paraId="6828A703" w14:textId="77777777" w:rsidR="00CF7231" w:rsidRPr="00094B7C" w:rsidRDefault="00CF7231" w:rsidP="00CF7231">
      <w:pPr>
        <w:pStyle w:val="Default"/>
        <w:jc w:val="center"/>
        <w:rPr>
          <w:b/>
          <w:bCs/>
        </w:rPr>
      </w:pPr>
      <w:r w:rsidRPr="00094B7C">
        <w:rPr>
          <w:b/>
          <w:bCs/>
        </w:rPr>
        <w:t>II SKYRIUS</w:t>
      </w:r>
    </w:p>
    <w:p w14:paraId="7A9BFA8C" w14:textId="77777777" w:rsidR="00CF7231" w:rsidRDefault="00CF7231" w:rsidP="00CF7231">
      <w:pPr>
        <w:pStyle w:val="Default"/>
        <w:spacing w:after="120"/>
        <w:jc w:val="center"/>
        <w:rPr>
          <w:b/>
          <w:bCs/>
        </w:rPr>
      </w:pPr>
      <w:r w:rsidRPr="00094B7C">
        <w:rPr>
          <w:b/>
          <w:bCs/>
        </w:rPr>
        <w:t>KULTŪROS CENTRO VEIKLOS SRITYS, TIKSLAI, UŽDAVINIAI IR FUNKCIJOS</w:t>
      </w:r>
    </w:p>
    <w:p w14:paraId="4CE7D29B" w14:textId="77777777" w:rsidR="00CF7231" w:rsidRPr="00094B7C" w:rsidRDefault="00CF7231" w:rsidP="00CF7231">
      <w:pPr>
        <w:pStyle w:val="Default"/>
        <w:spacing w:after="120"/>
        <w:jc w:val="center"/>
        <w:rPr>
          <w:b/>
          <w:bCs/>
        </w:rPr>
      </w:pPr>
    </w:p>
    <w:p w14:paraId="748766FC" w14:textId="77777777" w:rsidR="00CF7231" w:rsidRPr="00A37234" w:rsidRDefault="00CF7231" w:rsidP="00CF7231">
      <w:pPr>
        <w:pStyle w:val="Default"/>
        <w:numPr>
          <w:ilvl w:val="0"/>
          <w:numId w:val="10"/>
        </w:numPr>
        <w:tabs>
          <w:tab w:val="left" w:pos="1418"/>
        </w:tabs>
        <w:ind w:left="0" w:firstLine="851"/>
        <w:jc w:val="both"/>
        <w:rPr>
          <w:color w:val="auto"/>
        </w:rPr>
      </w:pPr>
      <w:r w:rsidRPr="00A37234">
        <w:rPr>
          <w:color w:val="auto"/>
        </w:rPr>
        <w:t>Kultūros centras pagal veikl</w:t>
      </w:r>
      <w:r w:rsidR="00B2550B">
        <w:rPr>
          <w:color w:val="auto"/>
        </w:rPr>
        <w:t>ą</w:t>
      </w:r>
      <w:r w:rsidRPr="00A37234">
        <w:rPr>
          <w:color w:val="auto"/>
        </w:rPr>
        <w:t xml:space="preserve"> yra </w:t>
      </w:r>
      <w:proofErr w:type="spellStart"/>
      <w:r w:rsidRPr="00A37234">
        <w:rPr>
          <w:color w:val="auto"/>
        </w:rPr>
        <w:t>daugiasritis</w:t>
      </w:r>
      <w:proofErr w:type="spellEnd"/>
      <w:r w:rsidRPr="00A37234">
        <w:rPr>
          <w:color w:val="auto"/>
        </w:rPr>
        <w:t>.</w:t>
      </w:r>
    </w:p>
    <w:p w14:paraId="0986DA38" w14:textId="77777777" w:rsidR="00CF7231" w:rsidRPr="00094B7C" w:rsidRDefault="00CF7231" w:rsidP="00CF7231">
      <w:pPr>
        <w:pStyle w:val="Default"/>
        <w:numPr>
          <w:ilvl w:val="0"/>
          <w:numId w:val="10"/>
        </w:numPr>
        <w:tabs>
          <w:tab w:val="left" w:pos="1418"/>
        </w:tabs>
        <w:ind w:left="0" w:firstLine="851"/>
        <w:jc w:val="both"/>
        <w:rPr>
          <w:color w:val="auto"/>
        </w:rPr>
      </w:pPr>
      <w:r w:rsidRPr="00A37234">
        <w:rPr>
          <w:color w:val="auto"/>
        </w:rPr>
        <w:t>Kultūros centro pagrindinės veiklos sritys – kultūra, menas, kultūrinis ugdymas</w:t>
      </w:r>
      <w:r>
        <w:rPr>
          <w:color w:val="auto"/>
        </w:rPr>
        <w:t>.</w:t>
      </w:r>
    </w:p>
    <w:p w14:paraId="156E55D0" w14:textId="77777777" w:rsidR="00CF7231" w:rsidRPr="00191FDB" w:rsidRDefault="00CF7231" w:rsidP="00CF7231">
      <w:pPr>
        <w:pStyle w:val="Default"/>
        <w:numPr>
          <w:ilvl w:val="0"/>
          <w:numId w:val="10"/>
        </w:numPr>
        <w:tabs>
          <w:tab w:val="left" w:pos="1418"/>
        </w:tabs>
        <w:ind w:left="0" w:firstLine="851"/>
        <w:jc w:val="both"/>
        <w:rPr>
          <w:color w:val="auto"/>
        </w:rPr>
      </w:pPr>
      <w:r w:rsidRPr="00191FDB">
        <w:rPr>
          <w:color w:val="auto"/>
        </w:rPr>
        <w:t>Pagrindinės Kultūros centro veiklos rūšys pagal teisės aktais patvirtintą Ekonominės veiklos rūšių klasifikatorių:</w:t>
      </w:r>
    </w:p>
    <w:p w14:paraId="44DEBA45" w14:textId="77777777" w:rsidR="00CF7231" w:rsidRPr="00191FDB" w:rsidRDefault="00CF7231" w:rsidP="00CF7231">
      <w:pPr>
        <w:pStyle w:val="Default"/>
        <w:numPr>
          <w:ilvl w:val="1"/>
          <w:numId w:val="10"/>
        </w:numPr>
        <w:tabs>
          <w:tab w:val="left" w:pos="1418"/>
        </w:tabs>
        <w:ind w:left="0" w:firstLine="851"/>
        <w:jc w:val="both"/>
        <w:rPr>
          <w:color w:val="auto"/>
        </w:rPr>
      </w:pPr>
      <w:r w:rsidRPr="00191FDB">
        <w:rPr>
          <w:color w:val="auto"/>
        </w:rPr>
        <w:t>kūrybinė, meninė ir pramogų organizavimo veikla (90.0);</w:t>
      </w:r>
    </w:p>
    <w:p w14:paraId="2F9CBB44" w14:textId="77777777" w:rsidR="00CF7231" w:rsidRPr="00191FDB" w:rsidRDefault="00CF7231" w:rsidP="00CF7231">
      <w:pPr>
        <w:pStyle w:val="Default"/>
        <w:numPr>
          <w:ilvl w:val="1"/>
          <w:numId w:val="10"/>
        </w:numPr>
        <w:tabs>
          <w:tab w:val="left" w:pos="1418"/>
        </w:tabs>
        <w:ind w:left="0" w:firstLine="851"/>
        <w:jc w:val="both"/>
        <w:rPr>
          <w:color w:val="auto"/>
        </w:rPr>
      </w:pPr>
      <w:r w:rsidRPr="00191FDB">
        <w:rPr>
          <w:color w:val="auto"/>
        </w:rPr>
        <w:t>kultūrinis švietimas (85.52);</w:t>
      </w:r>
    </w:p>
    <w:p w14:paraId="2AC8DD25" w14:textId="77777777" w:rsidR="00CF7231" w:rsidRPr="00191FDB" w:rsidRDefault="00CF7231" w:rsidP="00CF7231">
      <w:pPr>
        <w:pStyle w:val="Default"/>
        <w:numPr>
          <w:ilvl w:val="1"/>
          <w:numId w:val="10"/>
        </w:numPr>
        <w:tabs>
          <w:tab w:val="left" w:pos="1418"/>
        </w:tabs>
        <w:ind w:left="0" w:firstLine="851"/>
        <w:jc w:val="both"/>
        <w:rPr>
          <w:color w:val="auto"/>
        </w:rPr>
      </w:pPr>
      <w:r w:rsidRPr="00191FDB">
        <w:rPr>
          <w:color w:val="auto"/>
        </w:rPr>
        <w:t>meno įrenginių eksploatavimo veikla (90.04);</w:t>
      </w:r>
    </w:p>
    <w:p w14:paraId="76D8AC2E" w14:textId="77777777" w:rsidR="00CF7231" w:rsidRPr="00191FDB" w:rsidRDefault="00CF7231" w:rsidP="00CF7231">
      <w:pPr>
        <w:pStyle w:val="Default"/>
        <w:numPr>
          <w:ilvl w:val="1"/>
          <w:numId w:val="10"/>
        </w:numPr>
        <w:tabs>
          <w:tab w:val="left" w:pos="1418"/>
        </w:tabs>
        <w:ind w:left="0" w:firstLine="851"/>
        <w:jc w:val="both"/>
        <w:rPr>
          <w:color w:val="auto"/>
        </w:rPr>
      </w:pPr>
      <w:r w:rsidRPr="00191FDB">
        <w:rPr>
          <w:color w:val="auto"/>
        </w:rPr>
        <w:t>pramogų ir poilsio organizavimo veikla (93.2);</w:t>
      </w:r>
    </w:p>
    <w:p w14:paraId="71525572" w14:textId="77777777" w:rsidR="00CF7231" w:rsidRPr="00191FDB" w:rsidRDefault="00CF7231" w:rsidP="00CF7231">
      <w:pPr>
        <w:pStyle w:val="Default"/>
        <w:numPr>
          <w:ilvl w:val="1"/>
          <w:numId w:val="10"/>
        </w:numPr>
        <w:tabs>
          <w:tab w:val="left" w:pos="1418"/>
        </w:tabs>
        <w:ind w:left="0" w:firstLine="851"/>
        <w:jc w:val="both"/>
        <w:rPr>
          <w:color w:val="auto"/>
        </w:rPr>
      </w:pPr>
      <w:r w:rsidRPr="00191FDB">
        <w:rPr>
          <w:color w:val="auto"/>
        </w:rPr>
        <w:t>nuosavo arba nuomojamo nekilnojamojo turto nuoma ir eksploatavimas (68.20);</w:t>
      </w:r>
    </w:p>
    <w:p w14:paraId="7EA4F69D" w14:textId="77777777" w:rsidR="00CF7231" w:rsidRPr="00191FDB" w:rsidRDefault="00CF7231" w:rsidP="00CF7231">
      <w:pPr>
        <w:pStyle w:val="Default"/>
        <w:numPr>
          <w:ilvl w:val="1"/>
          <w:numId w:val="10"/>
        </w:numPr>
        <w:tabs>
          <w:tab w:val="left" w:pos="1418"/>
        </w:tabs>
        <w:ind w:left="0" w:firstLine="851"/>
        <w:jc w:val="both"/>
        <w:rPr>
          <w:color w:val="auto"/>
        </w:rPr>
      </w:pPr>
      <w:r w:rsidRPr="00191FDB">
        <w:rPr>
          <w:color w:val="auto"/>
        </w:rPr>
        <w:t>kitų pramogų ir poilsio organizavimo veikla (93.29);</w:t>
      </w:r>
    </w:p>
    <w:p w14:paraId="1995DD26" w14:textId="77777777" w:rsidR="00CF7231" w:rsidRPr="00191FDB" w:rsidRDefault="00CF7231" w:rsidP="00CF7231">
      <w:pPr>
        <w:pStyle w:val="Default"/>
        <w:numPr>
          <w:ilvl w:val="1"/>
          <w:numId w:val="10"/>
        </w:numPr>
        <w:tabs>
          <w:tab w:val="left" w:pos="1418"/>
        </w:tabs>
        <w:ind w:left="0" w:firstLine="851"/>
        <w:jc w:val="both"/>
        <w:rPr>
          <w:color w:val="auto"/>
        </w:rPr>
      </w:pPr>
      <w:r w:rsidRPr="00191FDB">
        <w:rPr>
          <w:color w:val="auto"/>
        </w:rPr>
        <w:t>kino filmų rodymas (59.14);</w:t>
      </w:r>
    </w:p>
    <w:p w14:paraId="2551B4E0" w14:textId="77777777" w:rsidR="00CF7231" w:rsidRPr="00191FDB" w:rsidRDefault="00CF7231" w:rsidP="00CF7231">
      <w:pPr>
        <w:pStyle w:val="Default"/>
        <w:numPr>
          <w:ilvl w:val="1"/>
          <w:numId w:val="10"/>
        </w:numPr>
        <w:tabs>
          <w:tab w:val="left" w:pos="1418"/>
        </w:tabs>
        <w:ind w:left="0" w:firstLine="851"/>
        <w:jc w:val="both"/>
        <w:rPr>
          <w:color w:val="auto"/>
        </w:rPr>
      </w:pPr>
      <w:r w:rsidRPr="00191FDB">
        <w:rPr>
          <w:color w:val="auto"/>
        </w:rPr>
        <w:t>scenos pastatymų veikla (90.01);</w:t>
      </w:r>
    </w:p>
    <w:p w14:paraId="4A94C672" w14:textId="77777777" w:rsidR="00CF7231" w:rsidRPr="00191FDB" w:rsidRDefault="00CF7231" w:rsidP="00CF7231">
      <w:pPr>
        <w:pStyle w:val="Default"/>
        <w:numPr>
          <w:ilvl w:val="1"/>
          <w:numId w:val="10"/>
        </w:numPr>
        <w:tabs>
          <w:tab w:val="left" w:pos="1418"/>
        </w:tabs>
        <w:ind w:left="0" w:firstLine="851"/>
        <w:jc w:val="both"/>
        <w:rPr>
          <w:color w:val="auto"/>
        </w:rPr>
      </w:pPr>
      <w:r w:rsidRPr="00191FDB">
        <w:rPr>
          <w:color w:val="auto"/>
        </w:rPr>
        <w:t>meninė kūryba (90.03);</w:t>
      </w:r>
      <w:bookmarkStart w:id="10" w:name="59.20"/>
      <w:bookmarkStart w:id="11" w:name="73.1"/>
      <w:bookmarkEnd w:id="10"/>
      <w:bookmarkEnd w:id="11"/>
    </w:p>
    <w:p w14:paraId="488DF1C9" w14:textId="77777777" w:rsidR="00CF7231" w:rsidRPr="00191FDB" w:rsidRDefault="00CF7231" w:rsidP="00CF7231">
      <w:pPr>
        <w:pStyle w:val="Default"/>
        <w:numPr>
          <w:ilvl w:val="1"/>
          <w:numId w:val="10"/>
        </w:numPr>
        <w:tabs>
          <w:tab w:val="left" w:pos="1559"/>
        </w:tabs>
        <w:ind w:left="0" w:firstLine="851"/>
        <w:jc w:val="both"/>
        <w:rPr>
          <w:color w:val="auto"/>
        </w:rPr>
      </w:pPr>
      <w:r w:rsidRPr="00191FDB">
        <w:rPr>
          <w:color w:val="auto"/>
        </w:rPr>
        <w:t>reklama (73.1);</w:t>
      </w:r>
    </w:p>
    <w:p w14:paraId="088174DB" w14:textId="77777777" w:rsidR="00CF7231" w:rsidRPr="00191FDB" w:rsidRDefault="00CF7231" w:rsidP="00CF7231">
      <w:pPr>
        <w:pStyle w:val="Default"/>
        <w:numPr>
          <w:ilvl w:val="1"/>
          <w:numId w:val="10"/>
        </w:numPr>
        <w:tabs>
          <w:tab w:val="left" w:pos="1559"/>
        </w:tabs>
        <w:ind w:left="0" w:firstLine="851"/>
        <w:jc w:val="both"/>
        <w:rPr>
          <w:color w:val="auto"/>
        </w:rPr>
      </w:pPr>
      <w:r w:rsidRPr="00191FDB">
        <w:rPr>
          <w:color w:val="auto"/>
        </w:rPr>
        <w:t>rinkos tyrimas ir viešosios nuomonės apklausa (73.2);</w:t>
      </w:r>
    </w:p>
    <w:p w14:paraId="696C97F3" w14:textId="77777777" w:rsidR="00CF7231" w:rsidRPr="00191FDB" w:rsidRDefault="00CF7231" w:rsidP="00CF7231">
      <w:pPr>
        <w:pStyle w:val="Default"/>
        <w:numPr>
          <w:ilvl w:val="1"/>
          <w:numId w:val="10"/>
        </w:numPr>
        <w:tabs>
          <w:tab w:val="left" w:pos="1559"/>
        </w:tabs>
        <w:ind w:left="0" w:firstLine="851"/>
        <w:jc w:val="both"/>
        <w:rPr>
          <w:color w:val="auto"/>
        </w:rPr>
      </w:pPr>
      <w:r w:rsidRPr="00191FDB">
        <w:rPr>
          <w:color w:val="auto"/>
        </w:rPr>
        <w:t>kita Lietuvos Respublikos įstatymams neprieštaraujanti veikla.</w:t>
      </w:r>
    </w:p>
    <w:p w14:paraId="060E2D6E" w14:textId="77777777" w:rsidR="00CF7231" w:rsidRPr="00094B7C" w:rsidRDefault="00CF7231" w:rsidP="00CF7231">
      <w:pPr>
        <w:pStyle w:val="Default"/>
        <w:numPr>
          <w:ilvl w:val="0"/>
          <w:numId w:val="10"/>
        </w:numPr>
        <w:tabs>
          <w:tab w:val="left" w:pos="1418"/>
        </w:tabs>
        <w:ind w:left="0" w:firstLine="851"/>
        <w:jc w:val="both"/>
        <w:rPr>
          <w:color w:val="auto"/>
        </w:rPr>
      </w:pPr>
      <w:r w:rsidRPr="003D2C12">
        <w:rPr>
          <w:color w:val="auto"/>
        </w:rPr>
        <w:t xml:space="preserve">Kultūros centro tikslai </w:t>
      </w:r>
      <w:r w:rsidRPr="00094B7C">
        <w:rPr>
          <w:color w:val="auto"/>
        </w:rPr>
        <w:t>– kultūrinės, meninės, šviečiamosios (edukacinės) ir informacinės veiklos plėtojimas, meninių programų kūrimas, pramoginių programų vystymas, etninės kultūros, mėgėjų meno puoselėjimas, kultūros ir meno projektų inicijavimas, rengimas ir įgyvendinimas, profesionaliojo meno sklaida, bendruomenės (-</w:t>
      </w:r>
      <w:proofErr w:type="spellStart"/>
      <w:r w:rsidRPr="00094B7C">
        <w:rPr>
          <w:color w:val="auto"/>
        </w:rPr>
        <w:t>ių</w:t>
      </w:r>
      <w:proofErr w:type="spellEnd"/>
      <w:r w:rsidRPr="00094B7C">
        <w:rPr>
          <w:color w:val="auto"/>
        </w:rPr>
        <w:t>) kultūrinių poreikių ugdymas ir tenkinimas, kūrybinės saviraiškos užtikrinimas.</w:t>
      </w:r>
    </w:p>
    <w:p w14:paraId="68F19ADE" w14:textId="77777777" w:rsidR="00CF7231" w:rsidRPr="00A37234" w:rsidRDefault="00CF7231" w:rsidP="00CF7231">
      <w:pPr>
        <w:pStyle w:val="Default"/>
        <w:numPr>
          <w:ilvl w:val="0"/>
          <w:numId w:val="10"/>
        </w:numPr>
        <w:tabs>
          <w:tab w:val="left" w:pos="1418"/>
        </w:tabs>
        <w:ind w:left="0" w:firstLine="851"/>
        <w:jc w:val="both"/>
        <w:rPr>
          <w:color w:val="auto"/>
        </w:rPr>
      </w:pPr>
      <w:r w:rsidRPr="00A37234">
        <w:rPr>
          <w:color w:val="auto"/>
        </w:rPr>
        <w:t xml:space="preserve">Kultūros centro veiklos uždaviniai: </w:t>
      </w:r>
    </w:p>
    <w:p w14:paraId="17CF228C" w14:textId="77777777" w:rsidR="00CF7231" w:rsidRPr="00A37234" w:rsidRDefault="00CF7231" w:rsidP="00CF7231">
      <w:pPr>
        <w:pStyle w:val="Default"/>
        <w:numPr>
          <w:ilvl w:val="1"/>
          <w:numId w:val="10"/>
        </w:numPr>
        <w:tabs>
          <w:tab w:val="left" w:pos="1276"/>
          <w:tab w:val="left" w:pos="1418"/>
        </w:tabs>
        <w:ind w:left="0" w:firstLine="851"/>
        <w:jc w:val="both"/>
        <w:rPr>
          <w:color w:val="auto"/>
        </w:rPr>
      </w:pPr>
      <w:r w:rsidRPr="00A37234">
        <w:rPr>
          <w:color w:val="auto"/>
        </w:rPr>
        <w:t xml:space="preserve">dalyvauti bendrose </w:t>
      </w:r>
      <w:r w:rsidR="009214FD">
        <w:rPr>
          <w:color w:val="auto"/>
        </w:rPr>
        <w:t>savivaldybės</w:t>
      </w:r>
      <w:r w:rsidRPr="00A37234">
        <w:rPr>
          <w:color w:val="auto"/>
        </w:rPr>
        <w:t>, regiono, respublikos ir tarptautinėse kultūros programose;</w:t>
      </w:r>
    </w:p>
    <w:p w14:paraId="006D1DEB" w14:textId="77777777" w:rsidR="00CF7231" w:rsidRPr="00A37234" w:rsidRDefault="00CF7231" w:rsidP="00CF7231">
      <w:pPr>
        <w:pStyle w:val="Default"/>
        <w:numPr>
          <w:ilvl w:val="1"/>
          <w:numId w:val="10"/>
        </w:numPr>
        <w:tabs>
          <w:tab w:val="left" w:pos="1276"/>
          <w:tab w:val="left" w:pos="1418"/>
        </w:tabs>
        <w:ind w:left="0" w:firstLine="851"/>
        <w:jc w:val="both"/>
        <w:rPr>
          <w:color w:val="auto"/>
        </w:rPr>
      </w:pPr>
      <w:r w:rsidRPr="00A37234">
        <w:rPr>
          <w:color w:val="auto"/>
        </w:rPr>
        <w:t>organizuoti etninės kultūros paveldo išsaugojimo ir gyvosios tradicijos tęstinumo, populiarinimo procesus, plėtoti edukacinę veiklą;</w:t>
      </w:r>
    </w:p>
    <w:p w14:paraId="752177AA" w14:textId="77777777" w:rsidR="00CF7231" w:rsidRPr="00A37234" w:rsidRDefault="00CF7231" w:rsidP="00CF7231">
      <w:pPr>
        <w:pStyle w:val="Default"/>
        <w:numPr>
          <w:ilvl w:val="1"/>
          <w:numId w:val="10"/>
        </w:numPr>
        <w:tabs>
          <w:tab w:val="left" w:pos="1276"/>
          <w:tab w:val="left" w:pos="1418"/>
        </w:tabs>
        <w:ind w:left="0" w:firstLine="851"/>
        <w:jc w:val="both"/>
        <w:rPr>
          <w:color w:val="auto"/>
        </w:rPr>
      </w:pPr>
      <w:r w:rsidRPr="00A37234">
        <w:rPr>
          <w:color w:val="auto"/>
        </w:rPr>
        <w:t xml:space="preserve">organizuoti </w:t>
      </w:r>
      <w:r w:rsidR="009214FD">
        <w:rPr>
          <w:color w:val="auto"/>
        </w:rPr>
        <w:t xml:space="preserve">veiklas ir </w:t>
      </w:r>
      <w:r w:rsidRPr="00A37234">
        <w:rPr>
          <w:color w:val="auto"/>
        </w:rPr>
        <w:t>renginius</w:t>
      </w:r>
      <w:r w:rsidR="009214FD">
        <w:rPr>
          <w:color w:val="auto"/>
        </w:rPr>
        <w:t xml:space="preserve">, </w:t>
      </w:r>
      <w:r w:rsidRPr="00A37234">
        <w:rPr>
          <w:color w:val="auto"/>
        </w:rPr>
        <w:t>skirtus vietos tapatumui reprezentuoti ir ugdyti;</w:t>
      </w:r>
    </w:p>
    <w:p w14:paraId="1FF8B6E9" w14:textId="77777777" w:rsidR="00CF7231" w:rsidRPr="00A37234" w:rsidRDefault="00CF7231" w:rsidP="00CF7231">
      <w:pPr>
        <w:pStyle w:val="Default"/>
        <w:numPr>
          <w:ilvl w:val="1"/>
          <w:numId w:val="10"/>
        </w:numPr>
        <w:tabs>
          <w:tab w:val="left" w:pos="1276"/>
          <w:tab w:val="left" w:pos="1418"/>
        </w:tabs>
        <w:ind w:left="0" w:firstLine="851"/>
        <w:jc w:val="both"/>
        <w:rPr>
          <w:color w:val="auto"/>
        </w:rPr>
      </w:pPr>
      <w:r w:rsidRPr="00A37234">
        <w:rPr>
          <w:color w:val="auto"/>
        </w:rPr>
        <w:t>organizuoti mėgėjų meno kolektyvų, studijų, būrelių (suaugusių ir vaikų) veiklas;</w:t>
      </w:r>
    </w:p>
    <w:p w14:paraId="238DDB4B" w14:textId="77777777" w:rsidR="00CF7231" w:rsidRPr="00ED3874" w:rsidRDefault="00CF7231" w:rsidP="00CF7231">
      <w:pPr>
        <w:pStyle w:val="Default"/>
        <w:numPr>
          <w:ilvl w:val="1"/>
          <w:numId w:val="10"/>
        </w:numPr>
        <w:tabs>
          <w:tab w:val="left" w:pos="1276"/>
          <w:tab w:val="left" w:pos="1418"/>
        </w:tabs>
        <w:ind w:left="0" w:firstLine="851"/>
        <w:jc w:val="both"/>
        <w:rPr>
          <w:color w:val="auto"/>
        </w:rPr>
      </w:pPr>
      <w:r w:rsidRPr="00ED3874">
        <w:rPr>
          <w:color w:val="auto"/>
        </w:rPr>
        <w:t xml:space="preserve">bendradarbiauti su užsienio šalių, Lietuvos ir Jurbarko rajono </w:t>
      </w:r>
      <w:r w:rsidR="009214FD">
        <w:rPr>
          <w:color w:val="auto"/>
        </w:rPr>
        <w:t xml:space="preserve">savivaldybės </w:t>
      </w:r>
      <w:r w:rsidRPr="00ED3874">
        <w:rPr>
          <w:color w:val="auto"/>
        </w:rPr>
        <w:t>mėgėjų meno kolektyvais, organizuojant mėgėjų meną populiarinančius renginius;</w:t>
      </w:r>
    </w:p>
    <w:p w14:paraId="14228D23" w14:textId="77777777" w:rsidR="00CF7231" w:rsidRPr="00A37234" w:rsidRDefault="00CF7231" w:rsidP="00CF7231">
      <w:pPr>
        <w:pStyle w:val="Default"/>
        <w:numPr>
          <w:ilvl w:val="1"/>
          <w:numId w:val="10"/>
        </w:numPr>
        <w:tabs>
          <w:tab w:val="left" w:pos="1276"/>
          <w:tab w:val="left" w:pos="1418"/>
        </w:tabs>
        <w:ind w:left="0" w:firstLine="851"/>
        <w:jc w:val="both"/>
        <w:rPr>
          <w:color w:val="auto"/>
        </w:rPr>
      </w:pPr>
      <w:r w:rsidRPr="00ED3874">
        <w:rPr>
          <w:color w:val="auto"/>
        </w:rPr>
        <w:t xml:space="preserve">pristatyti Kultūros centro kūrėjų, mėgėjų ir atlikėjų meną </w:t>
      </w:r>
      <w:r w:rsidR="009214FD">
        <w:rPr>
          <w:color w:val="auto"/>
        </w:rPr>
        <w:t>savivaldybėje</w:t>
      </w:r>
      <w:r w:rsidRPr="00A37234">
        <w:rPr>
          <w:color w:val="auto"/>
        </w:rPr>
        <w:t>, šalyje ir užsienyje.</w:t>
      </w:r>
    </w:p>
    <w:p w14:paraId="0C8D36BC" w14:textId="77777777" w:rsidR="00CF7231" w:rsidRPr="00A37234" w:rsidRDefault="00CF7231" w:rsidP="00CF7231">
      <w:pPr>
        <w:pStyle w:val="Default"/>
        <w:numPr>
          <w:ilvl w:val="0"/>
          <w:numId w:val="10"/>
        </w:numPr>
        <w:tabs>
          <w:tab w:val="left" w:pos="1276"/>
          <w:tab w:val="left" w:pos="1418"/>
        </w:tabs>
        <w:ind w:left="0" w:firstLine="851"/>
        <w:jc w:val="both"/>
        <w:rPr>
          <w:color w:val="auto"/>
        </w:rPr>
      </w:pPr>
      <w:r w:rsidRPr="00A37234">
        <w:rPr>
          <w:color w:val="auto"/>
        </w:rPr>
        <w:t xml:space="preserve">Kultūros centras, įgyvendindamas savo tikslus ir vykdydamas uždavinius, atlieka šias </w:t>
      </w:r>
      <w:r w:rsidRPr="00A37234">
        <w:rPr>
          <w:bCs/>
          <w:color w:val="auto"/>
        </w:rPr>
        <w:t>funkcijas:</w:t>
      </w:r>
    </w:p>
    <w:p w14:paraId="2079748F" w14:textId="77777777" w:rsidR="00CF7231" w:rsidRPr="00094B7C" w:rsidRDefault="00CF7231" w:rsidP="00CF7231">
      <w:pPr>
        <w:pStyle w:val="Default"/>
        <w:numPr>
          <w:ilvl w:val="1"/>
          <w:numId w:val="10"/>
        </w:numPr>
        <w:tabs>
          <w:tab w:val="left" w:pos="1276"/>
          <w:tab w:val="left" w:pos="1418"/>
        </w:tabs>
        <w:ind w:left="0" w:firstLine="851"/>
        <w:jc w:val="both"/>
        <w:rPr>
          <w:color w:val="auto"/>
        </w:rPr>
      </w:pPr>
      <w:r w:rsidRPr="00A37234">
        <w:rPr>
          <w:color w:val="auto"/>
        </w:rPr>
        <w:t xml:space="preserve">bendradarbiaujant </w:t>
      </w:r>
      <w:r w:rsidRPr="00094B7C">
        <w:rPr>
          <w:color w:val="auto"/>
        </w:rPr>
        <w:t>su Lietuvos ir užsienio institucijomis, valstybės, savivaldybių įstaigomis, nevyriausybinėmis organizacijomis</w:t>
      </w:r>
      <w:r w:rsidRPr="003D2C12">
        <w:rPr>
          <w:color w:val="auto"/>
        </w:rPr>
        <w:t xml:space="preserve">, kuria ir teikia įvairias kultūros paslaugas, </w:t>
      </w:r>
      <w:r w:rsidRPr="00094B7C">
        <w:rPr>
          <w:color w:val="auto"/>
        </w:rPr>
        <w:t xml:space="preserve">užtikrina jų prieinamumą visuomenei; </w:t>
      </w:r>
    </w:p>
    <w:p w14:paraId="6E795682" w14:textId="77777777" w:rsidR="00CF7231" w:rsidRPr="00094B7C" w:rsidRDefault="00CF7231" w:rsidP="00CF7231">
      <w:pPr>
        <w:pStyle w:val="Default"/>
        <w:numPr>
          <w:ilvl w:val="1"/>
          <w:numId w:val="10"/>
        </w:numPr>
        <w:tabs>
          <w:tab w:val="left" w:pos="1276"/>
          <w:tab w:val="left" w:pos="1418"/>
        </w:tabs>
        <w:ind w:left="0" w:firstLine="851"/>
        <w:jc w:val="both"/>
        <w:rPr>
          <w:color w:val="auto"/>
        </w:rPr>
      </w:pPr>
      <w:r w:rsidRPr="00094B7C">
        <w:rPr>
          <w:color w:val="auto"/>
        </w:rPr>
        <w:t>įgyvendina priemones, skirtas nacionalinių, regiono ir vietos etninės kultūros ir nematerialaus kultūros paveldo vertybių išsaugojimui, stiprinimui ir sklaidai;</w:t>
      </w:r>
    </w:p>
    <w:p w14:paraId="3FF89AC9" w14:textId="77777777" w:rsidR="00CF7231" w:rsidRPr="00094B7C" w:rsidRDefault="00CF7231" w:rsidP="00CF7231">
      <w:pPr>
        <w:pStyle w:val="Default"/>
        <w:numPr>
          <w:ilvl w:val="1"/>
          <w:numId w:val="10"/>
        </w:numPr>
        <w:tabs>
          <w:tab w:val="left" w:pos="1276"/>
          <w:tab w:val="left" w:pos="1418"/>
        </w:tabs>
        <w:ind w:left="0" w:firstLine="851"/>
        <w:jc w:val="both"/>
        <w:rPr>
          <w:color w:val="auto"/>
        </w:rPr>
      </w:pPr>
      <w:r w:rsidRPr="00094B7C">
        <w:rPr>
          <w:color w:val="auto"/>
        </w:rPr>
        <w:t>įgyvendina priemones, skirtas dainų švenčių tradicijų tęstinumui ir plėtrai užtikrinti, dalyvauja dainų šventėse;</w:t>
      </w:r>
    </w:p>
    <w:p w14:paraId="3F56D7AD" w14:textId="77777777" w:rsidR="00CF7231" w:rsidRPr="00094B7C" w:rsidRDefault="00CF7231" w:rsidP="00CF7231">
      <w:pPr>
        <w:pStyle w:val="Default"/>
        <w:numPr>
          <w:ilvl w:val="1"/>
          <w:numId w:val="10"/>
        </w:numPr>
        <w:tabs>
          <w:tab w:val="left" w:pos="1276"/>
          <w:tab w:val="left" w:pos="1418"/>
        </w:tabs>
        <w:ind w:left="0" w:firstLine="851"/>
        <w:jc w:val="both"/>
        <w:rPr>
          <w:color w:val="auto"/>
        </w:rPr>
      </w:pPr>
      <w:r w:rsidRPr="00094B7C">
        <w:rPr>
          <w:color w:val="auto"/>
        </w:rPr>
        <w:t>formuoja mėgėjų meno kolektyvus, įgyvendina mėgėjų meno kolektyvų, būrelių ir studijų plėtrą, teikia priemones ir (ar) išteklius, reikalingus jų kultūrinei veiklai vykdyti;</w:t>
      </w:r>
    </w:p>
    <w:p w14:paraId="019CECB5" w14:textId="77777777" w:rsidR="00CF7231" w:rsidRPr="00094B7C" w:rsidRDefault="00CF7231" w:rsidP="00CF7231">
      <w:pPr>
        <w:pStyle w:val="Default"/>
        <w:numPr>
          <w:ilvl w:val="1"/>
          <w:numId w:val="10"/>
        </w:numPr>
        <w:tabs>
          <w:tab w:val="left" w:pos="1276"/>
          <w:tab w:val="left" w:pos="1418"/>
        </w:tabs>
        <w:ind w:left="0" w:firstLine="851"/>
        <w:jc w:val="both"/>
        <w:rPr>
          <w:color w:val="auto"/>
        </w:rPr>
      </w:pPr>
      <w:r w:rsidRPr="003D2C12">
        <w:rPr>
          <w:color w:val="auto"/>
        </w:rPr>
        <w:t xml:space="preserve">organizuoja kultūros renginius, </w:t>
      </w:r>
      <w:r w:rsidRPr="00094B7C">
        <w:rPr>
          <w:color w:val="auto"/>
        </w:rPr>
        <w:t>valstybinių švenčių, atmintinų datų, kalendorinių švenčių paminėjimą,</w:t>
      </w:r>
      <w:r w:rsidRPr="003D2C12">
        <w:rPr>
          <w:color w:val="auto"/>
        </w:rPr>
        <w:t xml:space="preserve"> rengia ir įgyvendina kultūrinės edukacijos ir neformaliojo švietimo veiklas;</w:t>
      </w:r>
    </w:p>
    <w:p w14:paraId="7C317B98" w14:textId="77777777" w:rsidR="00CF7231" w:rsidRPr="00094B7C" w:rsidRDefault="00CF7231" w:rsidP="00CF7231">
      <w:pPr>
        <w:pStyle w:val="Default"/>
        <w:numPr>
          <w:ilvl w:val="1"/>
          <w:numId w:val="10"/>
        </w:numPr>
        <w:tabs>
          <w:tab w:val="left" w:pos="1276"/>
          <w:tab w:val="left" w:pos="1418"/>
        </w:tabs>
        <w:ind w:left="0" w:firstLine="851"/>
        <w:jc w:val="both"/>
        <w:rPr>
          <w:color w:val="auto"/>
        </w:rPr>
      </w:pPr>
      <w:r w:rsidRPr="00094B7C">
        <w:rPr>
          <w:color w:val="auto"/>
        </w:rPr>
        <w:t xml:space="preserve">įgyvendina iniciatyvas, skirtas Lietuvos tapatybės ir tradicijų išsaugojimui, istorinės atminties aktualizavimui užtikrinti, </w:t>
      </w:r>
      <w:r w:rsidRPr="003D2C12">
        <w:rPr>
          <w:color w:val="auto"/>
        </w:rPr>
        <w:t xml:space="preserve">stiprinančias </w:t>
      </w:r>
      <w:r w:rsidRPr="00094B7C">
        <w:rPr>
          <w:color w:val="auto"/>
        </w:rPr>
        <w:t>Jurbarko krašto, regiono kultūrinį savitumą</w:t>
      </w:r>
      <w:r w:rsidRPr="003D2C12">
        <w:rPr>
          <w:color w:val="auto"/>
        </w:rPr>
        <w:t>,</w:t>
      </w:r>
      <w:r w:rsidRPr="00094B7C">
        <w:rPr>
          <w:color w:val="auto"/>
        </w:rPr>
        <w:t xml:space="preserve"> skatinančias </w:t>
      </w:r>
      <w:r w:rsidRPr="003D2C12">
        <w:rPr>
          <w:color w:val="auto"/>
        </w:rPr>
        <w:t>pilietiškai aktyvios bendruomenės ugdymą;</w:t>
      </w:r>
    </w:p>
    <w:p w14:paraId="115F7DFE" w14:textId="77777777" w:rsidR="00CF7231" w:rsidRPr="00094B7C" w:rsidRDefault="00CF7231" w:rsidP="00CF7231">
      <w:pPr>
        <w:pStyle w:val="Default"/>
        <w:numPr>
          <w:ilvl w:val="1"/>
          <w:numId w:val="10"/>
        </w:numPr>
        <w:tabs>
          <w:tab w:val="left" w:pos="1276"/>
          <w:tab w:val="left" w:pos="1418"/>
        </w:tabs>
        <w:ind w:left="0" w:firstLine="851"/>
        <w:jc w:val="both"/>
        <w:rPr>
          <w:color w:val="auto"/>
        </w:rPr>
      </w:pPr>
      <w:r w:rsidRPr="00094B7C">
        <w:rPr>
          <w:color w:val="auto"/>
        </w:rPr>
        <w:t>organizuoja ir (ar) vykdo profesionalaus meno veiklas ir jų sklaidą, dalyvauja įgyvendinant regioninius, nacionalinius ar tarptautinius kultūros plėtros projektus ir programas;</w:t>
      </w:r>
    </w:p>
    <w:p w14:paraId="17713D63" w14:textId="77777777" w:rsidR="00CF7231" w:rsidRPr="00094B7C" w:rsidRDefault="00CF7231" w:rsidP="00CF7231">
      <w:pPr>
        <w:pStyle w:val="Default"/>
        <w:numPr>
          <w:ilvl w:val="1"/>
          <w:numId w:val="10"/>
        </w:numPr>
        <w:tabs>
          <w:tab w:val="left" w:pos="1276"/>
          <w:tab w:val="left" w:pos="1418"/>
        </w:tabs>
        <w:ind w:left="0" w:firstLine="851"/>
        <w:jc w:val="both"/>
        <w:rPr>
          <w:color w:val="auto"/>
        </w:rPr>
      </w:pPr>
      <w:r w:rsidRPr="00094B7C">
        <w:rPr>
          <w:color w:val="auto"/>
        </w:rPr>
        <w:t>įgyvendina veiklas, skirtas vietos bendruomenei įsitraukti į socialines iniciatyvas, skatinančias menines ir kūrybinės saviraiškos formas;</w:t>
      </w:r>
    </w:p>
    <w:p w14:paraId="6E4CB6B6" w14:textId="77777777" w:rsidR="00CF7231" w:rsidRPr="00876585" w:rsidRDefault="00CF7231" w:rsidP="00CF7231">
      <w:pPr>
        <w:pStyle w:val="Default"/>
        <w:numPr>
          <w:ilvl w:val="1"/>
          <w:numId w:val="10"/>
        </w:numPr>
        <w:tabs>
          <w:tab w:val="left" w:pos="1276"/>
          <w:tab w:val="left" w:pos="1418"/>
        </w:tabs>
        <w:ind w:left="0" w:firstLine="851"/>
        <w:jc w:val="both"/>
        <w:rPr>
          <w:color w:val="auto"/>
        </w:rPr>
      </w:pPr>
      <w:r w:rsidRPr="00094B7C">
        <w:rPr>
          <w:color w:val="auto"/>
        </w:rPr>
        <w:t>vykdo veiklas, skatinančias įvairių kultūrų pažinimą, kultūros paslaugų prieinamumą socialinės atskirties grupėms ir šių grupių įtraukimą į kultūros plėtrą;</w:t>
      </w:r>
    </w:p>
    <w:p w14:paraId="100A435B" w14:textId="77777777" w:rsidR="00CF7231" w:rsidRDefault="00CF7231" w:rsidP="00CF7231">
      <w:pPr>
        <w:pStyle w:val="Default"/>
        <w:numPr>
          <w:ilvl w:val="1"/>
          <w:numId w:val="10"/>
        </w:numPr>
        <w:tabs>
          <w:tab w:val="left" w:pos="1559"/>
        </w:tabs>
        <w:ind w:left="0" w:firstLine="851"/>
        <w:jc w:val="both"/>
        <w:rPr>
          <w:color w:val="auto"/>
        </w:rPr>
      </w:pPr>
      <w:r w:rsidRPr="00094B7C">
        <w:rPr>
          <w:color w:val="auto"/>
        </w:rPr>
        <w:t>rengia Kultūros centrų darbuotojų kvalifikacijos tobulinimo programas ir užtikrina Kultūros centrų darbuotojų dalyvavimą jose;</w:t>
      </w:r>
    </w:p>
    <w:p w14:paraId="74C6A870" w14:textId="77777777" w:rsidR="00CF7231" w:rsidRPr="00094B7C" w:rsidRDefault="00CF7231" w:rsidP="00CF7231">
      <w:pPr>
        <w:pStyle w:val="Default"/>
        <w:numPr>
          <w:ilvl w:val="1"/>
          <w:numId w:val="10"/>
        </w:numPr>
        <w:tabs>
          <w:tab w:val="left" w:pos="1559"/>
        </w:tabs>
        <w:ind w:left="0" w:firstLine="851"/>
        <w:jc w:val="both"/>
        <w:rPr>
          <w:color w:val="auto"/>
        </w:rPr>
      </w:pPr>
      <w:r>
        <w:rPr>
          <w:color w:val="auto"/>
        </w:rPr>
        <w:t>vykdo kultūros pristatymą ir sklaidą užsienyje;</w:t>
      </w:r>
    </w:p>
    <w:p w14:paraId="0438BB3D" w14:textId="77777777" w:rsidR="00CF7231" w:rsidRDefault="00CF7231" w:rsidP="00CF7231">
      <w:pPr>
        <w:pStyle w:val="Default"/>
        <w:numPr>
          <w:ilvl w:val="1"/>
          <w:numId w:val="10"/>
        </w:numPr>
        <w:tabs>
          <w:tab w:val="left" w:pos="1559"/>
        </w:tabs>
        <w:ind w:left="0" w:firstLine="851"/>
        <w:jc w:val="both"/>
        <w:rPr>
          <w:color w:val="auto"/>
        </w:rPr>
      </w:pPr>
      <w:r w:rsidRPr="00094B7C">
        <w:rPr>
          <w:color w:val="auto"/>
        </w:rPr>
        <w:t>teikia kultūros paslaugas, skatinančias kultūrinį verslumą;</w:t>
      </w:r>
    </w:p>
    <w:p w14:paraId="0F73D207" w14:textId="77777777" w:rsidR="00CF7231" w:rsidRPr="00094B7C" w:rsidRDefault="00CF7231" w:rsidP="00CF7231">
      <w:pPr>
        <w:pStyle w:val="Default"/>
        <w:numPr>
          <w:ilvl w:val="1"/>
          <w:numId w:val="10"/>
        </w:numPr>
        <w:tabs>
          <w:tab w:val="left" w:pos="1559"/>
        </w:tabs>
        <w:ind w:left="0" w:firstLine="851"/>
        <w:jc w:val="both"/>
        <w:rPr>
          <w:color w:val="auto"/>
        </w:rPr>
      </w:pPr>
      <w:r>
        <w:rPr>
          <w:color w:val="auto"/>
        </w:rPr>
        <w:t>atlieka teikiamų kultūros paslaugų poreikio ir kultūros paslaugų kokybės stebėseną;</w:t>
      </w:r>
    </w:p>
    <w:p w14:paraId="694D193A" w14:textId="77777777" w:rsidR="00CF7231" w:rsidRPr="00AC405C" w:rsidRDefault="00CF7231" w:rsidP="00CF7231">
      <w:pPr>
        <w:pStyle w:val="Default"/>
        <w:numPr>
          <w:ilvl w:val="1"/>
          <w:numId w:val="10"/>
        </w:numPr>
        <w:tabs>
          <w:tab w:val="left" w:pos="1559"/>
        </w:tabs>
        <w:ind w:left="0" w:firstLine="851"/>
        <w:jc w:val="both"/>
        <w:rPr>
          <w:color w:val="auto"/>
        </w:rPr>
      </w:pPr>
      <w:r w:rsidRPr="00AC405C">
        <w:rPr>
          <w:color w:val="auto"/>
        </w:rPr>
        <w:t>vykdo kultūros ir meno projektus;</w:t>
      </w:r>
    </w:p>
    <w:p w14:paraId="4DCDB93C" w14:textId="77777777" w:rsidR="00CF7231" w:rsidRPr="00AC405C" w:rsidRDefault="00CF7231" w:rsidP="00CF7231">
      <w:pPr>
        <w:pStyle w:val="Default"/>
        <w:numPr>
          <w:ilvl w:val="1"/>
          <w:numId w:val="10"/>
        </w:numPr>
        <w:tabs>
          <w:tab w:val="left" w:pos="1559"/>
        </w:tabs>
        <w:ind w:left="0" w:firstLine="851"/>
        <w:jc w:val="both"/>
        <w:rPr>
          <w:color w:val="auto"/>
        </w:rPr>
      </w:pPr>
      <w:r w:rsidRPr="00AC405C">
        <w:rPr>
          <w:color w:val="auto"/>
        </w:rPr>
        <w:t>skleidžia informaciją visuomenei apie Kultūros centro vykdomą veiklą, pasitelkiant ryšius su visuomene ir netiesioginę reklamą;</w:t>
      </w:r>
    </w:p>
    <w:p w14:paraId="6848139A" w14:textId="77777777" w:rsidR="00CF7231" w:rsidRPr="00AC405C" w:rsidRDefault="00CF7231" w:rsidP="00CF7231">
      <w:pPr>
        <w:pStyle w:val="Default"/>
        <w:numPr>
          <w:ilvl w:val="1"/>
          <w:numId w:val="10"/>
        </w:numPr>
        <w:tabs>
          <w:tab w:val="left" w:pos="1559"/>
        </w:tabs>
        <w:ind w:left="0" w:firstLine="851"/>
        <w:jc w:val="both"/>
        <w:rPr>
          <w:color w:val="auto"/>
        </w:rPr>
      </w:pPr>
      <w:r w:rsidRPr="00AC405C">
        <w:rPr>
          <w:color w:val="auto"/>
        </w:rPr>
        <w:t>bendradarbiauja su meno, mokslo, švietimo, kultūros, jaunimo, religinėmis, verslo ir nevyriausybinėmis organizacijomis, sudaro sąlygas savanorystei ir praktikai;</w:t>
      </w:r>
    </w:p>
    <w:p w14:paraId="3024EEDC" w14:textId="77777777" w:rsidR="00CF7231" w:rsidRPr="003D2C12" w:rsidRDefault="00CF7231" w:rsidP="00CF7231">
      <w:pPr>
        <w:pStyle w:val="Default"/>
        <w:numPr>
          <w:ilvl w:val="1"/>
          <w:numId w:val="10"/>
        </w:numPr>
        <w:tabs>
          <w:tab w:val="left" w:pos="1559"/>
        </w:tabs>
        <w:ind w:left="0" w:firstLine="851"/>
        <w:jc w:val="both"/>
        <w:rPr>
          <w:color w:val="auto"/>
        </w:rPr>
      </w:pPr>
      <w:r w:rsidRPr="003D2C12">
        <w:rPr>
          <w:color w:val="auto"/>
        </w:rPr>
        <w:t>atlieka kitas</w:t>
      </w:r>
      <w:r>
        <w:rPr>
          <w:color w:val="auto"/>
        </w:rPr>
        <w:t xml:space="preserve"> kituose teisės aktuose</w:t>
      </w:r>
      <w:r w:rsidRPr="003D2C12">
        <w:rPr>
          <w:color w:val="auto"/>
        </w:rPr>
        <w:t xml:space="preserve"> ir </w:t>
      </w:r>
      <w:r>
        <w:rPr>
          <w:color w:val="auto"/>
        </w:rPr>
        <w:t>Nuostatuose</w:t>
      </w:r>
      <w:r w:rsidRPr="003D2C12">
        <w:rPr>
          <w:color w:val="auto"/>
        </w:rPr>
        <w:t xml:space="preserve"> nustatytas funkcijas.</w:t>
      </w:r>
    </w:p>
    <w:p w14:paraId="13EC47B0" w14:textId="77777777" w:rsidR="00CF7231" w:rsidRPr="00094B7C" w:rsidRDefault="00CF7231" w:rsidP="00CF7231">
      <w:pPr>
        <w:pStyle w:val="Default"/>
        <w:numPr>
          <w:ilvl w:val="0"/>
          <w:numId w:val="10"/>
        </w:numPr>
        <w:tabs>
          <w:tab w:val="left" w:pos="1418"/>
        </w:tabs>
        <w:ind w:left="0" w:firstLine="851"/>
        <w:jc w:val="both"/>
      </w:pPr>
      <w:r w:rsidRPr="00094B7C">
        <w:rPr>
          <w:color w:val="auto"/>
        </w:rPr>
        <w:t>Kultūros centras gali vykdyti kitą veiklą, netrukdančią įgyvendinti Kultūros centro tikslus ir uždavinius, turėti kitų Nuostatuose nenumatytų civilinių teisių ir pareigų, neprieštaraujančių Lietuvos Respublikos įstatymams.</w:t>
      </w:r>
    </w:p>
    <w:p w14:paraId="6A86F5A4" w14:textId="77777777" w:rsidR="00CF7231" w:rsidRPr="00094B7C" w:rsidRDefault="00CF7231" w:rsidP="00CF7231">
      <w:pPr>
        <w:pStyle w:val="Default"/>
        <w:ind w:firstLine="851"/>
        <w:jc w:val="both"/>
        <w:rPr>
          <w:b/>
          <w:bCs/>
          <w:color w:val="auto"/>
        </w:rPr>
      </w:pPr>
    </w:p>
    <w:p w14:paraId="568A7216" w14:textId="77777777" w:rsidR="00CF7231" w:rsidRDefault="00CF7231" w:rsidP="00CF7231">
      <w:pPr>
        <w:pStyle w:val="Default"/>
        <w:jc w:val="center"/>
        <w:rPr>
          <w:b/>
          <w:bCs/>
          <w:color w:val="auto"/>
        </w:rPr>
      </w:pPr>
      <w:r w:rsidRPr="00094B7C">
        <w:rPr>
          <w:b/>
          <w:bCs/>
          <w:color w:val="auto"/>
        </w:rPr>
        <w:t>III SKYRIUS</w:t>
      </w:r>
    </w:p>
    <w:p w14:paraId="1847AA35" w14:textId="77777777" w:rsidR="00CF7231" w:rsidRDefault="00CF7231" w:rsidP="00CF7231">
      <w:pPr>
        <w:pStyle w:val="Default"/>
        <w:jc w:val="center"/>
        <w:rPr>
          <w:b/>
          <w:bCs/>
          <w:color w:val="auto"/>
        </w:rPr>
      </w:pPr>
      <w:r>
        <w:rPr>
          <w:b/>
          <w:bCs/>
          <w:color w:val="auto"/>
        </w:rPr>
        <w:t>SAVININKO TEISES IR PAREIGAS ĮGYVENDINANČIOS INSTITUCIJOS KOMPETENCIJA</w:t>
      </w:r>
    </w:p>
    <w:p w14:paraId="10598288" w14:textId="77777777" w:rsidR="00CF7231" w:rsidRDefault="00CF7231" w:rsidP="00CF7231">
      <w:pPr>
        <w:pStyle w:val="Default"/>
        <w:jc w:val="center"/>
        <w:rPr>
          <w:b/>
          <w:bCs/>
          <w:color w:val="auto"/>
        </w:rPr>
      </w:pPr>
    </w:p>
    <w:p w14:paraId="54F155A0" w14:textId="77777777" w:rsidR="00CF7231" w:rsidRDefault="00CF7231" w:rsidP="00CF7231">
      <w:pPr>
        <w:pStyle w:val="Default"/>
        <w:numPr>
          <w:ilvl w:val="0"/>
          <w:numId w:val="10"/>
        </w:numPr>
        <w:ind w:left="0" w:firstLine="851"/>
        <w:jc w:val="both"/>
        <w:rPr>
          <w:color w:val="auto"/>
        </w:rPr>
      </w:pPr>
      <w:r>
        <w:rPr>
          <w:color w:val="auto"/>
        </w:rPr>
        <w:t>Savivaldybės taryba, įgyvendindama Savininko teises ir pareigas:</w:t>
      </w:r>
    </w:p>
    <w:p w14:paraId="496EBA22" w14:textId="77777777" w:rsidR="00CF7231" w:rsidRDefault="00CF7231" w:rsidP="00CF7231">
      <w:pPr>
        <w:pStyle w:val="Default"/>
        <w:numPr>
          <w:ilvl w:val="1"/>
          <w:numId w:val="10"/>
        </w:numPr>
        <w:ind w:left="0" w:firstLine="851"/>
        <w:jc w:val="both"/>
        <w:rPr>
          <w:color w:val="auto"/>
        </w:rPr>
      </w:pPr>
      <w:r>
        <w:rPr>
          <w:color w:val="auto"/>
        </w:rPr>
        <w:t xml:space="preserve">steigia </w:t>
      </w:r>
      <w:r w:rsidR="009214FD">
        <w:rPr>
          <w:color w:val="auto"/>
        </w:rPr>
        <w:t>Kultūros centrą</w:t>
      </w:r>
      <w:r>
        <w:rPr>
          <w:color w:val="auto"/>
        </w:rPr>
        <w:t>, priima sprendimus dėl Kultūros centr</w:t>
      </w:r>
      <w:r w:rsidR="009214FD">
        <w:rPr>
          <w:color w:val="auto"/>
        </w:rPr>
        <w:t>o</w:t>
      </w:r>
      <w:r>
        <w:rPr>
          <w:color w:val="auto"/>
        </w:rPr>
        <w:t xml:space="preserve"> pertvarkymo, reorganizavimo ar likvidavimo, </w:t>
      </w:r>
      <w:r w:rsidRPr="00BA6C20">
        <w:rPr>
          <w:color w:val="auto"/>
        </w:rPr>
        <w:t>filialo</w:t>
      </w:r>
      <w:r w:rsidR="009214FD">
        <w:rPr>
          <w:color w:val="auto"/>
        </w:rPr>
        <w:t xml:space="preserve"> (-ų)</w:t>
      </w:r>
      <w:r w:rsidRPr="00BA6C20">
        <w:rPr>
          <w:color w:val="auto"/>
        </w:rPr>
        <w:t xml:space="preserve"> steigimo ir jo</w:t>
      </w:r>
      <w:r w:rsidR="009214FD">
        <w:rPr>
          <w:color w:val="auto"/>
        </w:rPr>
        <w:t xml:space="preserve"> (jų)</w:t>
      </w:r>
      <w:r w:rsidRPr="00BA6C20">
        <w:rPr>
          <w:color w:val="auto"/>
        </w:rPr>
        <w:t xml:space="preserve"> veiklos nutraukimo</w:t>
      </w:r>
      <w:r>
        <w:rPr>
          <w:color w:val="auto"/>
        </w:rPr>
        <w:t>, s</w:t>
      </w:r>
      <w:r w:rsidRPr="00BA6C20">
        <w:rPr>
          <w:color w:val="auto"/>
        </w:rPr>
        <w:t>kiria ir atleidžia likvidatorių arba sudaro likvidacinę komisiją ir nutraukia jos įgaliojimus</w:t>
      </w:r>
      <w:r>
        <w:rPr>
          <w:color w:val="auto"/>
        </w:rPr>
        <w:t>;</w:t>
      </w:r>
    </w:p>
    <w:p w14:paraId="37E7907B" w14:textId="77777777" w:rsidR="00CF7231" w:rsidRDefault="00CF7231" w:rsidP="00CF7231">
      <w:pPr>
        <w:pStyle w:val="Default"/>
        <w:numPr>
          <w:ilvl w:val="1"/>
          <w:numId w:val="10"/>
        </w:numPr>
        <w:ind w:left="0" w:firstLine="851"/>
        <w:jc w:val="both"/>
        <w:rPr>
          <w:color w:val="auto"/>
        </w:rPr>
      </w:pPr>
      <w:r w:rsidRPr="00BA6C20">
        <w:rPr>
          <w:color w:val="auto"/>
        </w:rPr>
        <w:t>priima sprendimą dėl Kultūros centro buveinės pakeitimo</w:t>
      </w:r>
      <w:r>
        <w:rPr>
          <w:color w:val="auto"/>
        </w:rPr>
        <w:t>;</w:t>
      </w:r>
    </w:p>
    <w:p w14:paraId="499E8843" w14:textId="77777777" w:rsidR="00CF7231" w:rsidRDefault="00CF7231" w:rsidP="00CF7231">
      <w:pPr>
        <w:pStyle w:val="Default"/>
        <w:numPr>
          <w:ilvl w:val="1"/>
          <w:numId w:val="10"/>
        </w:numPr>
        <w:ind w:left="0" w:firstLine="851"/>
        <w:jc w:val="both"/>
        <w:rPr>
          <w:color w:val="auto"/>
        </w:rPr>
      </w:pPr>
      <w:r>
        <w:rPr>
          <w:color w:val="auto"/>
        </w:rPr>
        <w:t>tvirtina Kultūros centro veiklą reglamentuojančius teisės aktus, ataskaitų rinkinius;</w:t>
      </w:r>
    </w:p>
    <w:p w14:paraId="61DE5A6A" w14:textId="77777777" w:rsidR="00CF7231" w:rsidRDefault="00CF7231" w:rsidP="00CF7231">
      <w:pPr>
        <w:pStyle w:val="Default"/>
        <w:numPr>
          <w:ilvl w:val="1"/>
          <w:numId w:val="10"/>
        </w:numPr>
        <w:ind w:left="0" w:firstLine="851"/>
        <w:jc w:val="both"/>
        <w:rPr>
          <w:color w:val="auto"/>
        </w:rPr>
      </w:pPr>
      <w:r>
        <w:rPr>
          <w:color w:val="auto"/>
        </w:rPr>
        <w:t>bendradarbiaudama su Kultūros centro bendruomene, nustato Kultūros centro veiklos prioritetus;</w:t>
      </w:r>
    </w:p>
    <w:p w14:paraId="2A3F79D0" w14:textId="77777777" w:rsidR="00CF7231" w:rsidRPr="00B0352E" w:rsidRDefault="00CF7231" w:rsidP="00CF7231">
      <w:pPr>
        <w:pStyle w:val="Default"/>
        <w:numPr>
          <w:ilvl w:val="1"/>
          <w:numId w:val="10"/>
        </w:numPr>
        <w:ind w:left="0" w:firstLine="851"/>
        <w:jc w:val="both"/>
        <w:rPr>
          <w:color w:val="auto"/>
        </w:rPr>
      </w:pPr>
      <w:bookmarkStart w:id="12" w:name="part_777a38f962e34b84be11450df3edd26b"/>
      <w:bookmarkEnd w:id="12"/>
      <w:r w:rsidRPr="00B0352E">
        <w:rPr>
          <w:color w:val="auto"/>
        </w:rPr>
        <w:t>užtikrina Kultūros centro finansavimą ir (ar) kitokį prisidėjimą prie Kultūros centro veiklos, mėgėjų meno kolektyvų dalyvavimo įgyvendinant tarptautines, nacionalines, regionines kultūrines programas ir dalyvavimo dainų šventėse;</w:t>
      </w:r>
    </w:p>
    <w:p w14:paraId="6030EA37" w14:textId="77777777" w:rsidR="00CF7231" w:rsidRDefault="00B2550B" w:rsidP="00CF7231">
      <w:pPr>
        <w:pStyle w:val="Default"/>
        <w:numPr>
          <w:ilvl w:val="1"/>
          <w:numId w:val="10"/>
        </w:numPr>
        <w:ind w:left="0" w:firstLine="851"/>
        <w:jc w:val="both"/>
        <w:rPr>
          <w:color w:val="auto"/>
        </w:rPr>
      </w:pPr>
      <w:r>
        <w:rPr>
          <w:color w:val="auto"/>
        </w:rPr>
        <w:t>Savivaldybės m</w:t>
      </w:r>
      <w:r w:rsidR="00CF7231">
        <w:rPr>
          <w:color w:val="auto"/>
        </w:rPr>
        <w:t>ero teikimu tvirtina, keičia, papildo Kultūros centro nuostatus;</w:t>
      </w:r>
    </w:p>
    <w:p w14:paraId="4F962F06" w14:textId="77777777" w:rsidR="00CF7231" w:rsidRDefault="00CF7231" w:rsidP="00CF7231">
      <w:pPr>
        <w:pStyle w:val="Default"/>
        <w:numPr>
          <w:ilvl w:val="1"/>
          <w:numId w:val="10"/>
        </w:numPr>
        <w:ind w:left="0" w:firstLine="851"/>
        <w:jc w:val="both"/>
        <w:rPr>
          <w:color w:val="auto"/>
        </w:rPr>
      </w:pPr>
      <w:r>
        <w:rPr>
          <w:color w:val="auto"/>
        </w:rPr>
        <w:t>nustato Kultūros centro teikiamų mokamų paslaugų sąrašą, jų įkainių apskaičiavimo ir (ar) lengvatų taikymo tvarką;</w:t>
      </w:r>
    </w:p>
    <w:p w14:paraId="4F96DA5C" w14:textId="77777777" w:rsidR="00CF7231" w:rsidRDefault="00CF7231" w:rsidP="00CF7231">
      <w:pPr>
        <w:pStyle w:val="Default"/>
        <w:numPr>
          <w:ilvl w:val="1"/>
          <w:numId w:val="10"/>
        </w:numPr>
        <w:ind w:left="0" w:firstLine="851"/>
        <w:jc w:val="both"/>
        <w:rPr>
          <w:color w:val="auto"/>
        </w:rPr>
      </w:pPr>
      <w:r>
        <w:rPr>
          <w:color w:val="auto"/>
        </w:rPr>
        <w:t>suteikia leidimą Kultūros centrui sudaryti ilgalaikės turto nuomos sutartis;</w:t>
      </w:r>
    </w:p>
    <w:p w14:paraId="6943EBD0" w14:textId="77777777" w:rsidR="00CF7231" w:rsidRDefault="00CF7231" w:rsidP="00CF7231">
      <w:pPr>
        <w:pStyle w:val="Default"/>
        <w:numPr>
          <w:ilvl w:val="1"/>
          <w:numId w:val="10"/>
        </w:numPr>
        <w:ind w:left="0" w:firstLine="851"/>
        <w:jc w:val="both"/>
        <w:rPr>
          <w:color w:val="auto"/>
        </w:rPr>
      </w:pPr>
      <w:r>
        <w:rPr>
          <w:color w:val="auto"/>
        </w:rPr>
        <w:t>atlieka kitas teisės aktuose nustatytas funkcijas, susijusias su Kultūros centro veiklos valdymu savivaldybės teritorijoje.</w:t>
      </w:r>
    </w:p>
    <w:p w14:paraId="6DBA7615" w14:textId="77777777" w:rsidR="00CF7231" w:rsidRDefault="00CF7231" w:rsidP="00CF7231">
      <w:pPr>
        <w:pStyle w:val="Default"/>
        <w:ind w:left="851"/>
        <w:jc w:val="both"/>
        <w:rPr>
          <w:color w:val="auto"/>
        </w:rPr>
      </w:pPr>
      <w:r>
        <w:rPr>
          <w:color w:val="auto"/>
        </w:rPr>
        <w:t>23. Savivaldybės meras:</w:t>
      </w:r>
    </w:p>
    <w:p w14:paraId="2550F692" w14:textId="77777777" w:rsidR="00CF7231" w:rsidRDefault="00CF7231" w:rsidP="00CF7231">
      <w:pPr>
        <w:pStyle w:val="Default"/>
        <w:ind w:firstLine="851"/>
        <w:jc w:val="both"/>
        <w:rPr>
          <w:color w:val="auto"/>
        </w:rPr>
      </w:pPr>
      <w:r>
        <w:rPr>
          <w:color w:val="auto"/>
        </w:rPr>
        <w:t xml:space="preserve">23.1. </w:t>
      </w:r>
      <w:r w:rsidRPr="008C0062">
        <w:rPr>
          <w:color w:val="auto"/>
        </w:rPr>
        <w:t xml:space="preserve">koordinuoja ir kontroliuoja </w:t>
      </w:r>
      <w:r>
        <w:rPr>
          <w:color w:val="auto"/>
        </w:rPr>
        <w:t xml:space="preserve">Kultūros centro </w:t>
      </w:r>
      <w:r w:rsidRPr="008C0062">
        <w:rPr>
          <w:color w:val="auto"/>
        </w:rPr>
        <w:t>veiklą, organizuoja j</w:t>
      </w:r>
      <w:r w:rsidR="009214FD">
        <w:rPr>
          <w:color w:val="auto"/>
        </w:rPr>
        <w:t>o</w:t>
      </w:r>
      <w:r w:rsidRPr="008C0062">
        <w:rPr>
          <w:color w:val="auto"/>
        </w:rPr>
        <w:t xml:space="preserve"> teikiamų paslaugų kokybės stebėseną</w:t>
      </w:r>
      <w:r>
        <w:rPr>
          <w:color w:val="auto"/>
        </w:rPr>
        <w:t>;</w:t>
      </w:r>
    </w:p>
    <w:p w14:paraId="2E100B18" w14:textId="77777777" w:rsidR="00CF7231" w:rsidRPr="00EF56EA" w:rsidRDefault="00CF7231" w:rsidP="00CF7231">
      <w:pPr>
        <w:pStyle w:val="Default"/>
        <w:ind w:firstLine="851"/>
        <w:jc w:val="both"/>
        <w:rPr>
          <w:color w:val="auto"/>
        </w:rPr>
      </w:pPr>
      <w:r>
        <w:rPr>
          <w:color w:val="auto"/>
        </w:rPr>
        <w:t>23.2. atlieka kitas teisės aktuose nustatytas funkcijas, susijusias su Kultūros centro veiklos valdymu savivaldybės teritorijoje.</w:t>
      </w:r>
      <w:bookmarkStart w:id="13" w:name="part_14a3b95f573247bd879eb67a3cc3c82c"/>
      <w:bookmarkStart w:id="14" w:name="part_1d072b9090644a68bbc92fa8436a5cbe"/>
      <w:bookmarkEnd w:id="13"/>
      <w:bookmarkEnd w:id="14"/>
    </w:p>
    <w:p w14:paraId="38865935" w14:textId="77777777" w:rsidR="00CF7231" w:rsidRDefault="00CF7231" w:rsidP="00CF7231">
      <w:pPr>
        <w:pStyle w:val="Default"/>
        <w:rPr>
          <w:b/>
          <w:bCs/>
          <w:color w:val="auto"/>
        </w:rPr>
      </w:pPr>
    </w:p>
    <w:p w14:paraId="151916A8" w14:textId="77777777" w:rsidR="00CF7231" w:rsidRPr="00094B7C" w:rsidRDefault="00CF7231" w:rsidP="00CF7231">
      <w:pPr>
        <w:pStyle w:val="Default"/>
        <w:jc w:val="center"/>
        <w:rPr>
          <w:b/>
          <w:bCs/>
          <w:color w:val="auto"/>
        </w:rPr>
      </w:pPr>
      <w:r>
        <w:rPr>
          <w:b/>
          <w:bCs/>
          <w:color w:val="auto"/>
        </w:rPr>
        <w:t>IV SKYRIUS</w:t>
      </w:r>
    </w:p>
    <w:p w14:paraId="7E86DAAF" w14:textId="77777777" w:rsidR="00CF7231" w:rsidRPr="00094B7C" w:rsidRDefault="00CF7231" w:rsidP="00CF7231">
      <w:pPr>
        <w:pStyle w:val="Default"/>
        <w:jc w:val="center"/>
        <w:rPr>
          <w:b/>
          <w:bCs/>
          <w:color w:val="auto"/>
        </w:rPr>
      </w:pPr>
      <w:r w:rsidRPr="00094B7C">
        <w:rPr>
          <w:b/>
          <w:bCs/>
          <w:color w:val="auto"/>
        </w:rPr>
        <w:t>KULTŪROS CENTRO TEISĖS IR PAREIGOS</w:t>
      </w:r>
    </w:p>
    <w:p w14:paraId="1680597F" w14:textId="77777777" w:rsidR="00CF7231" w:rsidRPr="00094B7C" w:rsidRDefault="00CF7231" w:rsidP="00CF7231">
      <w:pPr>
        <w:pStyle w:val="Default"/>
        <w:ind w:firstLine="851"/>
        <w:rPr>
          <w:b/>
          <w:bCs/>
          <w:color w:val="auto"/>
        </w:rPr>
      </w:pPr>
    </w:p>
    <w:p w14:paraId="54F62298" w14:textId="77777777" w:rsidR="00CF7231" w:rsidRPr="00833E9B" w:rsidRDefault="00CF7231" w:rsidP="00CF7231">
      <w:pPr>
        <w:pStyle w:val="Default"/>
        <w:numPr>
          <w:ilvl w:val="0"/>
          <w:numId w:val="11"/>
        </w:numPr>
        <w:tabs>
          <w:tab w:val="left" w:pos="1418"/>
        </w:tabs>
        <w:ind w:left="0" w:firstLine="851"/>
        <w:jc w:val="both"/>
        <w:rPr>
          <w:color w:val="auto"/>
        </w:rPr>
      </w:pPr>
      <w:r w:rsidRPr="00833E9B">
        <w:rPr>
          <w:color w:val="auto"/>
        </w:rPr>
        <w:t xml:space="preserve">Kultūros centras turi teisę: </w:t>
      </w:r>
    </w:p>
    <w:p w14:paraId="019A09AC" w14:textId="77777777" w:rsidR="00CF7231" w:rsidRPr="00833E9B" w:rsidRDefault="00CF7231" w:rsidP="00CF7231">
      <w:pPr>
        <w:pStyle w:val="Default"/>
        <w:tabs>
          <w:tab w:val="left" w:pos="1418"/>
        </w:tabs>
        <w:ind w:firstLine="851"/>
        <w:jc w:val="both"/>
        <w:rPr>
          <w:color w:val="auto"/>
        </w:rPr>
      </w:pPr>
      <w:r w:rsidRPr="00833E9B">
        <w:rPr>
          <w:color w:val="auto"/>
        </w:rPr>
        <w:t>24.1. pasirinkti kūrybinės veiklos kryptį, kūrybinius darbuotojus, autorius ir repertuarą;</w:t>
      </w:r>
    </w:p>
    <w:p w14:paraId="0D71C6E8" w14:textId="77777777" w:rsidR="00CF7231" w:rsidRPr="00833E9B" w:rsidRDefault="00CF7231" w:rsidP="00CF7231">
      <w:pPr>
        <w:pStyle w:val="Default"/>
        <w:tabs>
          <w:tab w:val="left" w:pos="1418"/>
        </w:tabs>
        <w:ind w:firstLine="851"/>
        <w:jc w:val="both"/>
        <w:rPr>
          <w:color w:val="auto"/>
        </w:rPr>
      </w:pPr>
      <w:r w:rsidRPr="00833E9B">
        <w:rPr>
          <w:color w:val="auto"/>
        </w:rPr>
        <w:t>24.2. teikti nemokamas ir mokamas kultūros srities paslaugas, kurių sąrašą ir mokamų paslaugų įkainius nustato Savivaldybės taryba;</w:t>
      </w:r>
    </w:p>
    <w:p w14:paraId="60E86754" w14:textId="77777777" w:rsidR="00CF7231" w:rsidRPr="00833E9B" w:rsidRDefault="00CF7231" w:rsidP="00CF7231">
      <w:pPr>
        <w:pStyle w:val="Default"/>
        <w:tabs>
          <w:tab w:val="left" w:pos="1418"/>
        </w:tabs>
        <w:ind w:firstLine="851"/>
        <w:jc w:val="both"/>
        <w:rPr>
          <w:color w:val="auto"/>
        </w:rPr>
      </w:pPr>
      <w:r w:rsidRPr="00833E9B">
        <w:rPr>
          <w:color w:val="auto"/>
        </w:rPr>
        <w:t>24.3. teisės aktų nustatyta tvarka rinkti ir tvarkyti asmens duomenis tiek, kiek būtina Kultūros centro funkcijoms vykdyti;</w:t>
      </w:r>
    </w:p>
    <w:p w14:paraId="4ED0FDEF" w14:textId="77777777" w:rsidR="00CF7231" w:rsidRPr="00833E9B" w:rsidRDefault="00CF7231" w:rsidP="00CF7231">
      <w:pPr>
        <w:pStyle w:val="Default"/>
        <w:tabs>
          <w:tab w:val="left" w:pos="1418"/>
        </w:tabs>
        <w:ind w:firstLine="851"/>
        <w:jc w:val="both"/>
        <w:rPr>
          <w:color w:val="auto"/>
        </w:rPr>
      </w:pPr>
      <w:r w:rsidRPr="00833E9B">
        <w:rPr>
          <w:color w:val="auto"/>
        </w:rPr>
        <w:t>24.4. įstatymų nustatyta tvarka jungtis į asociacijas, kurių paskirtis – įgyvendinti viešuosius interesus, jeigu toks jungimasis neprieštarauja biudžetinės įstaigos steigimo dokumentams, veiklos tikslams, kitiems teisės aktams;</w:t>
      </w:r>
    </w:p>
    <w:p w14:paraId="42AA9816" w14:textId="77777777" w:rsidR="00CF7231" w:rsidRPr="00833E9B" w:rsidRDefault="00CF7231" w:rsidP="00CF7231">
      <w:pPr>
        <w:pStyle w:val="Default"/>
        <w:tabs>
          <w:tab w:val="left" w:pos="1418"/>
        </w:tabs>
        <w:ind w:firstLine="851"/>
        <w:jc w:val="both"/>
        <w:rPr>
          <w:color w:val="auto"/>
        </w:rPr>
      </w:pPr>
      <w:r w:rsidRPr="00833E9B">
        <w:rPr>
          <w:color w:val="auto"/>
        </w:rPr>
        <w:t>24.5. įstatymų ir kitų teisės aktų nustatyta tvarka informuoti visuomenę apie Kultūros centro veiklą;</w:t>
      </w:r>
    </w:p>
    <w:p w14:paraId="25994ACD" w14:textId="77777777" w:rsidR="00CF7231" w:rsidRPr="00833E9B" w:rsidRDefault="00CF7231" w:rsidP="00CF7231">
      <w:pPr>
        <w:pStyle w:val="Default"/>
        <w:tabs>
          <w:tab w:val="left" w:pos="1418"/>
        </w:tabs>
        <w:ind w:firstLine="851"/>
        <w:jc w:val="both"/>
        <w:rPr>
          <w:color w:val="auto"/>
        </w:rPr>
      </w:pPr>
      <w:r w:rsidRPr="00833E9B">
        <w:rPr>
          <w:color w:val="auto"/>
        </w:rPr>
        <w:t xml:space="preserve">24.6. valdyti Savininko patikėjimo teise perduotą turtą, naudotis ir disponuoti juo teisės aktų ir </w:t>
      </w:r>
      <w:r w:rsidR="00B2550B">
        <w:rPr>
          <w:color w:val="auto"/>
        </w:rPr>
        <w:t>s</w:t>
      </w:r>
      <w:r w:rsidRPr="00833E9B">
        <w:rPr>
          <w:color w:val="auto"/>
        </w:rPr>
        <w:t>avivaldybės nustatyta tvarka;</w:t>
      </w:r>
    </w:p>
    <w:p w14:paraId="04D766E7" w14:textId="77777777" w:rsidR="00CF7231" w:rsidRPr="00833E9B" w:rsidRDefault="00CF7231" w:rsidP="00CF7231">
      <w:pPr>
        <w:pStyle w:val="Default"/>
        <w:tabs>
          <w:tab w:val="left" w:pos="1418"/>
        </w:tabs>
        <w:ind w:firstLine="851"/>
        <w:jc w:val="both"/>
        <w:rPr>
          <w:color w:val="auto"/>
        </w:rPr>
      </w:pPr>
      <w:r w:rsidRPr="00833E9B">
        <w:rPr>
          <w:color w:val="auto"/>
        </w:rPr>
        <w:t>24.7. plėtoti kūrybinius ryšius su Lietuvos ir užsienio valstybių mėgėjų meno kolektyvais, kitais kultūros centrais ir partneriais, keistis specialistais, kviesti įvairius atlikėjus;</w:t>
      </w:r>
    </w:p>
    <w:p w14:paraId="569369E2" w14:textId="77777777" w:rsidR="00CF7231" w:rsidRPr="00833E9B" w:rsidRDefault="00CF7231" w:rsidP="00CF7231">
      <w:pPr>
        <w:pStyle w:val="Default"/>
        <w:tabs>
          <w:tab w:val="left" w:pos="1418"/>
        </w:tabs>
        <w:ind w:firstLine="851"/>
        <w:jc w:val="both"/>
        <w:rPr>
          <w:color w:val="auto"/>
        </w:rPr>
      </w:pPr>
      <w:r w:rsidRPr="00833E9B">
        <w:rPr>
          <w:color w:val="auto"/>
        </w:rPr>
        <w:t>24.8. teikti fondams ir (ar) programoms projektus;</w:t>
      </w:r>
    </w:p>
    <w:p w14:paraId="7051E541" w14:textId="77777777" w:rsidR="00CF7231" w:rsidRPr="00833E9B" w:rsidRDefault="00CF7231" w:rsidP="00CF7231">
      <w:pPr>
        <w:pStyle w:val="Default"/>
        <w:tabs>
          <w:tab w:val="left" w:pos="1418"/>
        </w:tabs>
        <w:ind w:firstLine="851"/>
        <w:jc w:val="both"/>
        <w:rPr>
          <w:color w:val="auto"/>
        </w:rPr>
      </w:pPr>
      <w:r w:rsidRPr="00833E9B">
        <w:rPr>
          <w:color w:val="auto"/>
        </w:rPr>
        <w:t>24.9. sudaryti bendradarbiavimo, patalpų nuomos (trumpalaikės), paslaugų, koncertines, autorines, intelektinių paslaugų ir kitas sutartis;</w:t>
      </w:r>
    </w:p>
    <w:p w14:paraId="10D4ECDF" w14:textId="77777777" w:rsidR="00CF7231" w:rsidRPr="00833E9B" w:rsidRDefault="00CF7231" w:rsidP="00CF7231">
      <w:pPr>
        <w:pStyle w:val="Default"/>
        <w:tabs>
          <w:tab w:val="left" w:pos="1418"/>
        </w:tabs>
        <w:ind w:firstLine="851"/>
        <w:jc w:val="both"/>
        <w:rPr>
          <w:color w:val="auto"/>
        </w:rPr>
      </w:pPr>
      <w:r w:rsidRPr="00833E9B">
        <w:rPr>
          <w:color w:val="auto"/>
        </w:rPr>
        <w:t>24.10. teisės aktų nustatyta tvarka įsigyti autorių teises į įvairaus pobūdžio meno kūrinius, užsakyti naujus kū</w:t>
      </w:r>
      <w:r w:rsidR="00F86489">
        <w:rPr>
          <w:color w:val="auto"/>
        </w:rPr>
        <w:t>r</w:t>
      </w:r>
      <w:r w:rsidRPr="00833E9B">
        <w:rPr>
          <w:color w:val="auto"/>
        </w:rPr>
        <w:t>inius ir juos viešai atlikti ar demonstruoti;</w:t>
      </w:r>
    </w:p>
    <w:p w14:paraId="538FDD09" w14:textId="77777777" w:rsidR="00CF7231" w:rsidRPr="00833E9B" w:rsidRDefault="00CF7231" w:rsidP="00CF7231">
      <w:pPr>
        <w:pStyle w:val="Default"/>
        <w:tabs>
          <w:tab w:val="left" w:pos="1418"/>
        </w:tabs>
        <w:ind w:firstLine="851"/>
        <w:jc w:val="both"/>
        <w:rPr>
          <w:color w:val="auto"/>
        </w:rPr>
      </w:pPr>
      <w:r w:rsidRPr="00833E9B">
        <w:rPr>
          <w:color w:val="auto"/>
        </w:rPr>
        <w:t>24.11. gauti paramą iš fizinių ir juridinių asmenų;</w:t>
      </w:r>
    </w:p>
    <w:p w14:paraId="511F7AAF" w14:textId="77777777" w:rsidR="00CF7231" w:rsidRPr="00833E9B" w:rsidRDefault="00CF7231" w:rsidP="00CF7231">
      <w:pPr>
        <w:pStyle w:val="Default"/>
        <w:tabs>
          <w:tab w:val="left" w:pos="1418"/>
        </w:tabs>
        <w:ind w:firstLine="851"/>
        <w:jc w:val="both"/>
        <w:rPr>
          <w:color w:val="auto"/>
        </w:rPr>
      </w:pPr>
      <w:r w:rsidRPr="00833E9B">
        <w:rPr>
          <w:color w:val="auto"/>
        </w:rPr>
        <w:t>24.12. įsigyti turtą, sudaryti sutartis ir prisiimti įsipareigojimus, susijusius su Kultūros centro veikla.</w:t>
      </w:r>
    </w:p>
    <w:p w14:paraId="3FB2724D" w14:textId="77777777" w:rsidR="00CF7231" w:rsidRPr="00833E9B" w:rsidRDefault="00CF7231" w:rsidP="00CF7231">
      <w:pPr>
        <w:pStyle w:val="Default"/>
        <w:numPr>
          <w:ilvl w:val="0"/>
          <w:numId w:val="11"/>
        </w:numPr>
        <w:tabs>
          <w:tab w:val="left" w:pos="1418"/>
        </w:tabs>
        <w:ind w:left="0" w:firstLine="851"/>
        <w:jc w:val="both"/>
        <w:rPr>
          <w:color w:val="auto"/>
        </w:rPr>
      </w:pPr>
      <w:r w:rsidRPr="00833E9B">
        <w:rPr>
          <w:color w:val="auto"/>
        </w:rPr>
        <w:t>Kultūros centras, įgyvendindamas jam pavestas funkcijas, privalo:</w:t>
      </w:r>
    </w:p>
    <w:p w14:paraId="3BD7CEF0" w14:textId="77777777" w:rsidR="00CF7231" w:rsidRPr="00833E9B" w:rsidRDefault="00CF7231" w:rsidP="00CF7231">
      <w:pPr>
        <w:pStyle w:val="Default"/>
        <w:tabs>
          <w:tab w:val="left" w:pos="1418"/>
        </w:tabs>
        <w:ind w:left="851"/>
        <w:jc w:val="both"/>
        <w:rPr>
          <w:color w:val="auto"/>
        </w:rPr>
      </w:pPr>
      <w:r w:rsidRPr="00833E9B">
        <w:rPr>
          <w:color w:val="auto"/>
        </w:rPr>
        <w:t>25.1. vykdyti šiuose Nuostatuose nurodytą veiklą;</w:t>
      </w:r>
    </w:p>
    <w:p w14:paraId="612A944B" w14:textId="77777777" w:rsidR="00CF7231" w:rsidRPr="00833E9B" w:rsidRDefault="00CF7231" w:rsidP="00CF7231">
      <w:pPr>
        <w:pStyle w:val="Default"/>
        <w:tabs>
          <w:tab w:val="left" w:pos="1418"/>
        </w:tabs>
        <w:ind w:left="851"/>
        <w:jc w:val="both"/>
        <w:rPr>
          <w:color w:val="auto"/>
        </w:rPr>
      </w:pPr>
      <w:r w:rsidRPr="00833E9B">
        <w:rPr>
          <w:color w:val="auto"/>
        </w:rPr>
        <w:t>25.2. vykdyti įsipareigojimus pagal sudarytas sutartis;</w:t>
      </w:r>
    </w:p>
    <w:p w14:paraId="3987E98C" w14:textId="77777777" w:rsidR="00CF7231" w:rsidRPr="00833E9B" w:rsidRDefault="00CF7231" w:rsidP="00CF7231">
      <w:pPr>
        <w:pStyle w:val="Default"/>
        <w:tabs>
          <w:tab w:val="left" w:pos="1418"/>
        </w:tabs>
        <w:ind w:firstLine="851"/>
        <w:jc w:val="both"/>
        <w:rPr>
          <w:color w:val="auto"/>
        </w:rPr>
      </w:pPr>
      <w:r w:rsidRPr="00833E9B">
        <w:rPr>
          <w:color w:val="auto"/>
        </w:rPr>
        <w:t>25.3. teisės aktų nustatyta tvarka teikti Juridinių asmenų registro tvarkytojui duomenis apie šio registro objektus;</w:t>
      </w:r>
    </w:p>
    <w:p w14:paraId="2E1773B5" w14:textId="77777777" w:rsidR="00CF7231" w:rsidRPr="00833E9B" w:rsidRDefault="00CF7231" w:rsidP="00CF7231">
      <w:pPr>
        <w:pStyle w:val="Default"/>
        <w:tabs>
          <w:tab w:val="left" w:pos="1418"/>
        </w:tabs>
        <w:ind w:firstLine="851"/>
        <w:jc w:val="both"/>
        <w:rPr>
          <w:color w:val="auto"/>
        </w:rPr>
      </w:pPr>
      <w:r w:rsidRPr="00833E9B">
        <w:rPr>
          <w:color w:val="auto"/>
        </w:rPr>
        <w:t>25.4. teikti Savivaldybės tarybai tvirtinti teikiamų atlygintinų paslaugų kainas (įkainius);</w:t>
      </w:r>
    </w:p>
    <w:p w14:paraId="54BEA40B" w14:textId="77777777" w:rsidR="00CF7231" w:rsidRPr="00833E9B" w:rsidRDefault="00CF7231" w:rsidP="00CF7231">
      <w:pPr>
        <w:pStyle w:val="Default"/>
        <w:tabs>
          <w:tab w:val="left" w:pos="1418"/>
        </w:tabs>
        <w:ind w:firstLine="851"/>
        <w:jc w:val="both"/>
        <w:rPr>
          <w:color w:val="auto"/>
        </w:rPr>
      </w:pPr>
      <w:r w:rsidRPr="00833E9B">
        <w:rPr>
          <w:color w:val="auto"/>
        </w:rPr>
        <w:t>25.5. vadovaudamasis Lietuvos Respublikos viešųjų pirkimų įstatymu ir kitais teisės aktais organizuoti viešuosius pirkimus su Kultūros centro veikla susijusioms prekėms, paslaugoms ir darbams įsigyti;</w:t>
      </w:r>
    </w:p>
    <w:p w14:paraId="30A82A2A" w14:textId="77777777" w:rsidR="00CF7231" w:rsidRPr="00833E9B" w:rsidRDefault="00CF7231" w:rsidP="00CF7231">
      <w:pPr>
        <w:pStyle w:val="Default"/>
        <w:tabs>
          <w:tab w:val="left" w:pos="1418"/>
        </w:tabs>
        <w:ind w:firstLine="851"/>
        <w:jc w:val="both"/>
        <w:rPr>
          <w:color w:val="auto"/>
        </w:rPr>
      </w:pPr>
      <w:r w:rsidRPr="00833E9B">
        <w:rPr>
          <w:color w:val="auto"/>
        </w:rPr>
        <w:t>25.6. iš savivaldybės biudžeto gaunamas lėšas ir lėšas, gautas už teikiamas mokamas paslaugas, naudoti tik Kultūros centro Nuostatuose numatytiems tikslams, uždaviniams ir funkcijoms įgyvendinti ir pagal asignavimų valdytojo patvirtintas išlaidų sąmatas;</w:t>
      </w:r>
    </w:p>
    <w:p w14:paraId="3E6663E0" w14:textId="77777777" w:rsidR="00CF7231" w:rsidRPr="00833E9B" w:rsidRDefault="00CF7231" w:rsidP="00CF7231">
      <w:pPr>
        <w:pStyle w:val="Default"/>
        <w:tabs>
          <w:tab w:val="left" w:pos="1418"/>
        </w:tabs>
        <w:ind w:firstLine="851"/>
        <w:jc w:val="both"/>
        <w:rPr>
          <w:color w:val="auto"/>
        </w:rPr>
      </w:pPr>
      <w:r w:rsidRPr="00833E9B">
        <w:rPr>
          <w:color w:val="auto"/>
        </w:rPr>
        <w:t>25.7. užtikrinti žiūrovų ir dalyvių saugumą, saugias darbuotojų darbo sąlygas, priešgaisrinę ir darbo saugą Kultūros centro valdomuose objektuose bei organizuojamuose renginiuose;</w:t>
      </w:r>
    </w:p>
    <w:p w14:paraId="79126150" w14:textId="77777777" w:rsidR="00CF7231" w:rsidRPr="00833E9B" w:rsidRDefault="00CF7231" w:rsidP="00CF7231">
      <w:pPr>
        <w:pStyle w:val="Default"/>
        <w:tabs>
          <w:tab w:val="left" w:pos="1418"/>
        </w:tabs>
        <w:ind w:firstLine="851"/>
        <w:jc w:val="both"/>
        <w:rPr>
          <w:color w:val="auto"/>
        </w:rPr>
      </w:pPr>
      <w:r w:rsidRPr="00833E9B">
        <w:rPr>
          <w:color w:val="auto"/>
        </w:rPr>
        <w:t xml:space="preserve">25.8. vykdyti valstybės ir </w:t>
      </w:r>
      <w:r w:rsidR="00B2550B">
        <w:rPr>
          <w:color w:val="auto"/>
        </w:rPr>
        <w:t>s</w:t>
      </w:r>
      <w:r w:rsidRPr="00833E9B">
        <w:rPr>
          <w:color w:val="auto"/>
        </w:rPr>
        <w:t>avivaldybės kultūros politiką formuojančių, jų įgyvendinimą koordinuojančių institucijų pavedimus, atitinkančius Kultūros centro veiklos pobūdį.</w:t>
      </w:r>
    </w:p>
    <w:p w14:paraId="512C2B34" w14:textId="77777777" w:rsidR="00CF7231" w:rsidRPr="00094B7C" w:rsidRDefault="00CF7231" w:rsidP="00CF7231">
      <w:pPr>
        <w:pStyle w:val="Default"/>
        <w:numPr>
          <w:ilvl w:val="0"/>
          <w:numId w:val="11"/>
        </w:numPr>
        <w:tabs>
          <w:tab w:val="left" w:pos="1418"/>
        </w:tabs>
        <w:ind w:left="0" w:firstLine="851"/>
        <w:jc w:val="both"/>
        <w:rPr>
          <w:color w:val="auto"/>
        </w:rPr>
      </w:pPr>
      <w:r w:rsidRPr="00833E9B">
        <w:rPr>
          <w:color w:val="auto"/>
        </w:rPr>
        <w:t xml:space="preserve">Kultūros centras gali turėti kitas įstatymuose ir kituose teisės aktuose numatytas </w:t>
      </w:r>
      <w:r>
        <w:rPr>
          <w:color w:val="auto"/>
        </w:rPr>
        <w:t>teises ir pareigas.</w:t>
      </w:r>
    </w:p>
    <w:p w14:paraId="26824E85" w14:textId="77777777" w:rsidR="00B01AB4" w:rsidRDefault="00B01AB4" w:rsidP="00CF7231">
      <w:pPr>
        <w:pStyle w:val="Default"/>
        <w:jc w:val="both"/>
        <w:rPr>
          <w:b/>
          <w:bCs/>
          <w:color w:val="auto"/>
        </w:rPr>
      </w:pPr>
    </w:p>
    <w:p w14:paraId="700B1BFB" w14:textId="77777777" w:rsidR="009214FD" w:rsidRPr="00094B7C" w:rsidRDefault="009214FD" w:rsidP="00CF7231">
      <w:pPr>
        <w:pStyle w:val="Default"/>
        <w:jc w:val="both"/>
        <w:rPr>
          <w:b/>
          <w:bCs/>
          <w:color w:val="auto"/>
        </w:rPr>
      </w:pPr>
    </w:p>
    <w:p w14:paraId="753D59F3" w14:textId="77777777" w:rsidR="00CF7231" w:rsidRPr="00094B7C" w:rsidRDefault="00CF7231" w:rsidP="00CF7231">
      <w:pPr>
        <w:jc w:val="center"/>
        <w:rPr>
          <w:b/>
          <w:bCs/>
          <w:szCs w:val="24"/>
        </w:rPr>
      </w:pPr>
      <w:r w:rsidRPr="00094B7C">
        <w:rPr>
          <w:b/>
          <w:bCs/>
          <w:szCs w:val="24"/>
        </w:rPr>
        <w:t>V SKYRIUS</w:t>
      </w:r>
    </w:p>
    <w:p w14:paraId="4DB0C386" w14:textId="77777777" w:rsidR="00CF7231" w:rsidRPr="00094B7C" w:rsidRDefault="00CF7231" w:rsidP="00CF7231">
      <w:pPr>
        <w:jc w:val="center"/>
        <w:rPr>
          <w:b/>
          <w:bCs/>
          <w:szCs w:val="24"/>
        </w:rPr>
      </w:pPr>
      <w:r w:rsidRPr="00094B7C">
        <w:rPr>
          <w:b/>
          <w:bCs/>
          <w:szCs w:val="24"/>
        </w:rPr>
        <w:t>KULTŪROS CENTRO VADOVO DARBO SANTYKIŲ REGLAMENTAVIMO YPATUMAI</w:t>
      </w:r>
    </w:p>
    <w:p w14:paraId="1149DC73" w14:textId="77777777" w:rsidR="00CF7231" w:rsidRPr="00094B7C" w:rsidRDefault="00CF7231" w:rsidP="00CF7231">
      <w:pPr>
        <w:pStyle w:val="Default"/>
        <w:ind w:firstLine="851"/>
        <w:jc w:val="both"/>
        <w:rPr>
          <w:color w:val="auto"/>
        </w:rPr>
      </w:pPr>
    </w:p>
    <w:p w14:paraId="599AE96A" w14:textId="77777777" w:rsidR="00CF7231" w:rsidRDefault="00CF7231" w:rsidP="00CF7231">
      <w:pPr>
        <w:pStyle w:val="Default"/>
        <w:numPr>
          <w:ilvl w:val="0"/>
          <w:numId w:val="11"/>
        </w:numPr>
        <w:tabs>
          <w:tab w:val="left" w:pos="1418"/>
        </w:tabs>
        <w:ind w:left="0" w:firstLine="851"/>
        <w:jc w:val="both"/>
        <w:rPr>
          <w:color w:val="auto"/>
        </w:rPr>
      </w:pPr>
      <w:r w:rsidRPr="00094B7C">
        <w:rPr>
          <w:color w:val="auto"/>
        </w:rPr>
        <w:t>Kultūros centrui vadovauja direktorius.</w:t>
      </w:r>
    </w:p>
    <w:p w14:paraId="26F965D8" w14:textId="77777777" w:rsidR="00CF7231" w:rsidRPr="00094B7C" w:rsidRDefault="00CF7231" w:rsidP="00CF7231">
      <w:pPr>
        <w:pStyle w:val="Default"/>
        <w:numPr>
          <w:ilvl w:val="0"/>
          <w:numId w:val="11"/>
        </w:numPr>
        <w:tabs>
          <w:tab w:val="left" w:pos="1418"/>
        </w:tabs>
        <w:ind w:left="0" w:firstLine="851"/>
        <w:jc w:val="both"/>
        <w:rPr>
          <w:color w:val="auto"/>
        </w:rPr>
      </w:pPr>
      <w:r w:rsidRPr="00740E94">
        <w:rPr>
          <w:color w:val="auto"/>
        </w:rPr>
        <w:t xml:space="preserve">Kultūros centro direktorius yra tiesiogiai pavaldus </w:t>
      </w:r>
      <w:r w:rsidR="00B2550B">
        <w:rPr>
          <w:color w:val="auto"/>
        </w:rPr>
        <w:t>Savivaldybės m</w:t>
      </w:r>
      <w:r w:rsidRPr="00740E94">
        <w:rPr>
          <w:color w:val="auto"/>
        </w:rPr>
        <w:t>erui</w:t>
      </w:r>
      <w:r>
        <w:rPr>
          <w:color w:val="auto"/>
        </w:rPr>
        <w:t>.</w:t>
      </w:r>
    </w:p>
    <w:p w14:paraId="48C4DD3E" w14:textId="77777777" w:rsidR="00CF7231" w:rsidRPr="004543A0" w:rsidRDefault="00CF7231" w:rsidP="00CF7231">
      <w:pPr>
        <w:pStyle w:val="Default"/>
        <w:numPr>
          <w:ilvl w:val="0"/>
          <w:numId w:val="11"/>
        </w:numPr>
        <w:tabs>
          <w:tab w:val="left" w:pos="1418"/>
        </w:tabs>
        <w:ind w:left="0" w:firstLine="851"/>
        <w:jc w:val="both"/>
        <w:rPr>
          <w:color w:val="auto"/>
        </w:rPr>
      </w:pPr>
      <w:r w:rsidRPr="004543A0">
        <w:rPr>
          <w:color w:val="auto"/>
        </w:rPr>
        <w:t xml:space="preserve">Kultūros centro direktorius į pareigas penkerių metų kadencijai skiriamas Lietuvos Respublikos Vyriausybės nustatyta tvarka viešo konkurso būdu. Kultūros centro vadovo kadencijų skaičius neribojamas. Kultūros centro direktorių į darbą skiria ir atleidžia </w:t>
      </w:r>
      <w:r w:rsidR="00B2550B">
        <w:rPr>
          <w:color w:val="auto"/>
        </w:rPr>
        <w:t>Savivaldybės m</w:t>
      </w:r>
      <w:r w:rsidRPr="004543A0">
        <w:rPr>
          <w:color w:val="auto"/>
        </w:rPr>
        <w:t>eras</w:t>
      </w:r>
      <w:r>
        <w:rPr>
          <w:color w:val="auto"/>
        </w:rPr>
        <w:t xml:space="preserve">, </w:t>
      </w:r>
      <w:r w:rsidRPr="004543A0">
        <w:rPr>
          <w:color w:val="auto"/>
        </w:rPr>
        <w:t xml:space="preserve">įgyvendina kitas funkcijas, susijusias su </w:t>
      </w:r>
      <w:r>
        <w:rPr>
          <w:color w:val="auto"/>
        </w:rPr>
        <w:t>K</w:t>
      </w:r>
      <w:r w:rsidRPr="004543A0">
        <w:rPr>
          <w:color w:val="auto"/>
        </w:rPr>
        <w:t xml:space="preserve">ultūros centro direktoriaus darbo santykiais, </w:t>
      </w:r>
      <w:r>
        <w:rPr>
          <w:color w:val="auto"/>
        </w:rPr>
        <w:t>Lietuvos Respublikos</w:t>
      </w:r>
      <w:r w:rsidRPr="004543A0">
        <w:rPr>
          <w:color w:val="auto"/>
        </w:rPr>
        <w:t xml:space="preserve"> darbo kodekso ir kitų teisės aktų nustatyta tvarka. </w:t>
      </w:r>
    </w:p>
    <w:p w14:paraId="43688231" w14:textId="77777777" w:rsidR="00CF7231" w:rsidRPr="004543A0" w:rsidRDefault="00CF7231" w:rsidP="00CF7231">
      <w:pPr>
        <w:pStyle w:val="Default"/>
        <w:numPr>
          <w:ilvl w:val="0"/>
          <w:numId w:val="11"/>
        </w:numPr>
        <w:tabs>
          <w:tab w:val="left" w:pos="1418"/>
        </w:tabs>
        <w:ind w:left="0" w:firstLine="851"/>
        <w:jc w:val="both"/>
        <w:rPr>
          <w:color w:val="auto"/>
        </w:rPr>
      </w:pPr>
      <w:r w:rsidRPr="004543A0">
        <w:rPr>
          <w:color w:val="auto"/>
        </w:rPr>
        <w:t xml:space="preserve">Likus ne mažiau kaip 2 mėnesiams iki Kultūros centro direktoriaus kadencijos pabaigos, </w:t>
      </w:r>
      <w:r w:rsidR="00B2550B">
        <w:rPr>
          <w:color w:val="auto"/>
        </w:rPr>
        <w:t>Savivaldybės m</w:t>
      </w:r>
      <w:r w:rsidRPr="004543A0">
        <w:rPr>
          <w:color w:val="auto"/>
        </w:rPr>
        <w:t>eras priima sprendimą dėl konkurso šioms pareigoms eiti skelbimo, išskyrus atvejus, kai Kultūros centro direktorius be konkurso skiriamas antrajai penkerių metų kadencijai.</w:t>
      </w:r>
    </w:p>
    <w:p w14:paraId="1B577682" w14:textId="77777777" w:rsidR="00CF7231" w:rsidRPr="004543A0" w:rsidRDefault="00CF7231" w:rsidP="00CF7231">
      <w:pPr>
        <w:pStyle w:val="Default"/>
        <w:numPr>
          <w:ilvl w:val="0"/>
          <w:numId w:val="11"/>
        </w:numPr>
        <w:tabs>
          <w:tab w:val="left" w:pos="1418"/>
        </w:tabs>
        <w:ind w:left="0" w:firstLine="851"/>
        <w:jc w:val="both"/>
        <w:rPr>
          <w:color w:val="auto"/>
        </w:rPr>
      </w:pPr>
      <w:r w:rsidRPr="004543A0">
        <w:rPr>
          <w:color w:val="auto"/>
        </w:rPr>
        <w:t xml:space="preserve">Pasibaigus Kultūros centro direktoriaus penkerių metų kadencijai, </w:t>
      </w:r>
      <w:r w:rsidR="00B2550B">
        <w:rPr>
          <w:color w:val="auto"/>
        </w:rPr>
        <w:t>Savivaldybės m</w:t>
      </w:r>
      <w:r w:rsidRPr="004543A0">
        <w:rPr>
          <w:color w:val="auto"/>
        </w:rPr>
        <w:t xml:space="preserve">ero sprendimu jis gali būti skiriamas be konkurso antrajai penkerių metų kadencijai, jeigu jo vadovaujama įstaiga kiekvienais jo kadencijos metais pasiekė </w:t>
      </w:r>
      <w:r w:rsidR="00B2550B">
        <w:rPr>
          <w:color w:val="auto"/>
        </w:rPr>
        <w:t>s</w:t>
      </w:r>
      <w:r w:rsidRPr="004543A0">
        <w:rPr>
          <w:color w:val="auto"/>
        </w:rPr>
        <w:t>avivaldybės planavimo dokumentuose tiems metams nustatytus rodiklius. Sprendimas dėl Kultūros centro direktoriaus skyrimo be konkurso antrajai penkerių metų kadencijai turi būti priimtas likus ne mažiau kaip 2 mėnesiams iki jo kadencijos pabaigos.</w:t>
      </w:r>
    </w:p>
    <w:p w14:paraId="056A1180" w14:textId="77777777" w:rsidR="00CF7231" w:rsidRPr="004543A0" w:rsidRDefault="00CF7231" w:rsidP="00CF7231">
      <w:pPr>
        <w:pStyle w:val="Default"/>
        <w:numPr>
          <w:ilvl w:val="0"/>
          <w:numId w:val="11"/>
        </w:numPr>
        <w:tabs>
          <w:tab w:val="left" w:pos="1418"/>
        </w:tabs>
        <w:ind w:left="0" w:firstLine="851"/>
        <w:jc w:val="both"/>
        <w:rPr>
          <w:color w:val="auto"/>
        </w:rPr>
      </w:pPr>
      <w:r w:rsidRPr="004543A0">
        <w:rPr>
          <w:color w:val="auto"/>
        </w:rPr>
        <w:t xml:space="preserve">Kultūros centro direktorius, kuris nebuvo skirtas be konkurso antrajai penkerių metų kadencijai, turi teisę dalyvauti viešame konkurse Kultūros centro vadovo pareigoms eiti. </w:t>
      </w:r>
    </w:p>
    <w:p w14:paraId="512E1EC9" w14:textId="77777777" w:rsidR="00CF7231" w:rsidRPr="004543A0" w:rsidRDefault="00CF7231" w:rsidP="00CF7231">
      <w:pPr>
        <w:pStyle w:val="Default"/>
        <w:numPr>
          <w:ilvl w:val="0"/>
          <w:numId w:val="11"/>
        </w:numPr>
        <w:tabs>
          <w:tab w:val="left" w:pos="1418"/>
        </w:tabs>
        <w:ind w:left="0" w:firstLine="851"/>
        <w:jc w:val="both"/>
        <w:rPr>
          <w:color w:val="auto"/>
        </w:rPr>
      </w:pPr>
      <w:r w:rsidRPr="004543A0">
        <w:rPr>
          <w:color w:val="auto"/>
        </w:rPr>
        <w:t xml:space="preserve">Kvalifikacinius reikalavimus Kultūros centro vadovui nustato </w:t>
      </w:r>
      <w:r>
        <w:rPr>
          <w:color w:val="auto"/>
        </w:rPr>
        <w:t xml:space="preserve">Lietuvos Respublikos </w:t>
      </w:r>
      <w:r w:rsidRPr="004543A0">
        <w:rPr>
          <w:color w:val="auto"/>
        </w:rPr>
        <w:t xml:space="preserve">kultūros ministras. </w:t>
      </w:r>
    </w:p>
    <w:p w14:paraId="715FE334" w14:textId="77777777" w:rsidR="00CF7231" w:rsidRPr="004543A0" w:rsidRDefault="00CF7231" w:rsidP="00CF7231">
      <w:pPr>
        <w:pStyle w:val="Default"/>
        <w:numPr>
          <w:ilvl w:val="0"/>
          <w:numId w:val="11"/>
        </w:numPr>
        <w:tabs>
          <w:tab w:val="left" w:pos="1418"/>
        </w:tabs>
        <w:ind w:left="0" w:firstLine="851"/>
        <w:jc w:val="both"/>
        <w:rPr>
          <w:color w:val="auto"/>
        </w:rPr>
      </w:pPr>
      <w:r w:rsidRPr="004543A0">
        <w:rPr>
          <w:color w:val="auto"/>
        </w:rPr>
        <w:t>Kultūros centro vadovas turi būti nepriekaištingos reputacijos.</w:t>
      </w:r>
    </w:p>
    <w:p w14:paraId="069C2819" w14:textId="77777777" w:rsidR="00CF7231" w:rsidRDefault="00CF7231" w:rsidP="00CF7231">
      <w:pPr>
        <w:pStyle w:val="Default"/>
        <w:numPr>
          <w:ilvl w:val="0"/>
          <w:numId w:val="11"/>
        </w:numPr>
        <w:tabs>
          <w:tab w:val="left" w:pos="1418"/>
        </w:tabs>
        <w:ind w:left="0" w:firstLine="851"/>
        <w:jc w:val="both"/>
        <w:rPr>
          <w:color w:val="auto"/>
        </w:rPr>
      </w:pPr>
      <w:r w:rsidRPr="004543A0">
        <w:rPr>
          <w:color w:val="auto"/>
        </w:rPr>
        <w:t xml:space="preserve">Paaiškėjus, kad Kultūros centro vadovas neatitinka nepriekaištingos reputacijos kriterijų, </w:t>
      </w:r>
      <w:r w:rsidR="00B2550B">
        <w:rPr>
          <w:color w:val="auto"/>
        </w:rPr>
        <w:t>Savivaldybės m</w:t>
      </w:r>
      <w:r w:rsidRPr="004543A0">
        <w:rPr>
          <w:color w:val="auto"/>
        </w:rPr>
        <w:t>eras priima sprendimą nutraukti su Kultūros centro direktoriumi sudarytą darbo sutartį.</w:t>
      </w:r>
    </w:p>
    <w:p w14:paraId="2FBAF145" w14:textId="77777777" w:rsidR="00CF7231" w:rsidRPr="00740E94" w:rsidRDefault="00CF7231" w:rsidP="00CF7231">
      <w:pPr>
        <w:pStyle w:val="Default"/>
        <w:numPr>
          <w:ilvl w:val="0"/>
          <w:numId w:val="11"/>
        </w:numPr>
        <w:tabs>
          <w:tab w:val="left" w:pos="1418"/>
        </w:tabs>
        <w:ind w:left="0" w:firstLine="851"/>
        <w:jc w:val="both"/>
        <w:rPr>
          <w:color w:val="auto"/>
        </w:rPr>
      </w:pPr>
      <w:r w:rsidRPr="00740E94">
        <w:rPr>
          <w:color w:val="auto"/>
        </w:rPr>
        <w:t xml:space="preserve">Jeigu, pasibaigus Kultūros centro direktoriaus kadencijai, konkurso į laisvą pareigybę metu pretendentas nebuvo atrinktas, </w:t>
      </w:r>
      <w:r w:rsidR="00B2550B">
        <w:rPr>
          <w:color w:val="auto"/>
        </w:rPr>
        <w:t>Savivaldybės m</w:t>
      </w:r>
      <w:r w:rsidRPr="00740E94">
        <w:rPr>
          <w:color w:val="auto"/>
        </w:rPr>
        <w:t>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ir atitikti Lietuvos Respublikos kultūros ministro nustatytus kvalifikacinius reikalavimus.</w:t>
      </w:r>
    </w:p>
    <w:p w14:paraId="31C6A1A9" w14:textId="77777777" w:rsidR="00CF7231" w:rsidRDefault="00CF7231" w:rsidP="00CF7231">
      <w:pPr>
        <w:pStyle w:val="Default"/>
        <w:numPr>
          <w:ilvl w:val="0"/>
          <w:numId w:val="11"/>
        </w:numPr>
        <w:tabs>
          <w:tab w:val="left" w:pos="1418"/>
        </w:tabs>
        <w:ind w:left="0" w:firstLine="851"/>
        <w:jc w:val="both"/>
        <w:rPr>
          <w:color w:val="auto"/>
        </w:rPr>
      </w:pPr>
      <w:r w:rsidRPr="004543A0">
        <w:rPr>
          <w:color w:val="auto"/>
        </w:rPr>
        <w:t>Kultūros centro direktorius turi teisę dirbti kitą darbą ir už šį darbą gauti atlyginimą, jeigu tai:</w:t>
      </w:r>
    </w:p>
    <w:p w14:paraId="2C348FB6" w14:textId="77777777" w:rsidR="00CF7231" w:rsidRDefault="00CF7231" w:rsidP="00CF7231">
      <w:pPr>
        <w:pStyle w:val="Default"/>
        <w:tabs>
          <w:tab w:val="left" w:pos="1418"/>
        </w:tabs>
        <w:ind w:left="851"/>
        <w:jc w:val="both"/>
        <w:rPr>
          <w:color w:val="auto"/>
        </w:rPr>
      </w:pPr>
      <w:r>
        <w:rPr>
          <w:color w:val="auto"/>
        </w:rPr>
        <w:t xml:space="preserve">37.1. </w:t>
      </w:r>
      <w:r w:rsidRPr="004543A0">
        <w:rPr>
          <w:color w:val="auto"/>
        </w:rPr>
        <w:t>nesukelia viešųjų ir privačių interesų konflikto;</w:t>
      </w:r>
    </w:p>
    <w:p w14:paraId="7779FF3F" w14:textId="77777777" w:rsidR="00CF7231" w:rsidRDefault="00CF7231" w:rsidP="00CF7231">
      <w:pPr>
        <w:pStyle w:val="Default"/>
        <w:tabs>
          <w:tab w:val="left" w:pos="1418"/>
        </w:tabs>
        <w:ind w:left="851"/>
        <w:jc w:val="both"/>
        <w:rPr>
          <w:color w:val="auto"/>
        </w:rPr>
      </w:pPr>
      <w:r>
        <w:rPr>
          <w:color w:val="auto"/>
        </w:rPr>
        <w:t xml:space="preserve">37.2. </w:t>
      </w:r>
      <w:r w:rsidRPr="004543A0">
        <w:rPr>
          <w:color w:val="auto"/>
        </w:rPr>
        <w:t>nediskredituoja Kultūros centro autoriteto.</w:t>
      </w:r>
    </w:p>
    <w:p w14:paraId="1E4214B1" w14:textId="77777777" w:rsidR="00CF7231" w:rsidRDefault="00CF7231" w:rsidP="00CF7231">
      <w:pPr>
        <w:pStyle w:val="Default"/>
        <w:numPr>
          <w:ilvl w:val="0"/>
          <w:numId w:val="11"/>
        </w:numPr>
        <w:tabs>
          <w:tab w:val="left" w:pos="1418"/>
        </w:tabs>
        <w:ind w:left="0" w:firstLine="851"/>
        <w:jc w:val="both"/>
        <w:rPr>
          <w:color w:val="auto"/>
        </w:rPr>
      </w:pPr>
      <w:r w:rsidRPr="00740E94">
        <w:rPr>
          <w:color w:val="auto"/>
        </w:rPr>
        <w:t xml:space="preserve">Sprendimą dėl leidimo Kultūros centro direktoriui dirbti kitą darbą ir už šį darbą gauti atlyginimą priima </w:t>
      </w:r>
      <w:r w:rsidR="00B2550B">
        <w:rPr>
          <w:color w:val="auto"/>
        </w:rPr>
        <w:t>Savivaldybės m</w:t>
      </w:r>
      <w:r w:rsidRPr="00740E94">
        <w:rPr>
          <w:color w:val="auto"/>
        </w:rPr>
        <w:t>eras nustatyta tvarka.</w:t>
      </w:r>
    </w:p>
    <w:p w14:paraId="68208711" w14:textId="77777777" w:rsidR="00CF7231" w:rsidRDefault="00CF7231" w:rsidP="00CF7231">
      <w:pPr>
        <w:pStyle w:val="Default"/>
        <w:numPr>
          <w:ilvl w:val="0"/>
          <w:numId w:val="11"/>
        </w:numPr>
        <w:tabs>
          <w:tab w:val="left" w:pos="1418"/>
        </w:tabs>
        <w:ind w:left="0" w:firstLine="851"/>
        <w:jc w:val="both"/>
        <w:rPr>
          <w:color w:val="auto"/>
        </w:rPr>
      </w:pPr>
      <w:r>
        <w:rPr>
          <w:color w:val="auto"/>
        </w:rPr>
        <w:t xml:space="preserve">Kultūros centro direktoriui darbo užmokestį, priedą prie darbo užmokesčio, skatinimo ir drausmines nuobaudas, teisės aktų nustatyta tvarka, skiria / nustato </w:t>
      </w:r>
      <w:r w:rsidR="00B2550B">
        <w:rPr>
          <w:color w:val="auto"/>
        </w:rPr>
        <w:t xml:space="preserve">          Savivaldybės m</w:t>
      </w:r>
      <w:r>
        <w:rPr>
          <w:color w:val="auto"/>
        </w:rPr>
        <w:t>eras.</w:t>
      </w:r>
    </w:p>
    <w:p w14:paraId="42EA7CEE" w14:textId="77777777" w:rsidR="00CF7231" w:rsidRPr="00BB2FE1" w:rsidRDefault="00CF7231" w:rsidP="00CF7231">
      <w:pPr>
        <w:pStyle w:val="Default"/>
        <w:numPr>
          <w:ilvl w:val="0"/>
          <w:numId w:val="11"/>
        </w:numPr>
        <w:tabs>
          <w:tab w:val="left" w:pos="1418"/>
        </w:tabs>
        <w:ind w:left="0" w:firstLine="851"/>
        <w:jc w:val="both"/>
        <w:rPr>
          <w:color w:val="auto"/>
        </w:rPr>
      </w:pPr>
      <w:r>
        <w:rPr>
          <w:color w:val="auto"/>
        </w:rPr>
        <w:t>Kultūros centro direktorius yra savivaldybės biudžeto asignavimų valdytojas, kurio pareigas, teises ir atsakomybę reglamentuoja Lietuvos Respublikos biudžeto sandaros įstatymas ir kiti teisės aktai.</w:t>
      </w:r>
    </w:p>
    <w:p w14:paraId="38C78390" w14:textId="77777777" w:rsidR="00CF7231" w:rsidRPr="00094B7C" w:rsidRDefault="00CF7231" w:rsidP="00CF7231">
      <w:pPr>
        <w:tabs>
          <w:tab w:val="left" w:pos="284"/>
          <w:tab w:val="left" w:pos="567"/>
          <w:tab w:val="left" w:pos="709"/>
        </w:tabs>
        <w:jc w:val="both"/>
        <w:rPr>
          <w:szCs w:val="24"/>
        </w:rPr>
      </w:pPr>
    </w:p>
    <w:p w14:paraId="590F01A1" w14:textId="77777777" w:rsidR="00CF7231" w:rsidRPr="00094B7C" w:rsidRDefault="00CF7231" w:rsidP="00CF7231">
      <w:pPr>
        <w:jc w:val="center"/>
        <w:rPr>
          <w:b/>
          <w:szCs w:val="24"/>
        </w:rPr>
      </w:pPr>
      <w:r w:rsidRPr="00094B7C">
        <w:rPr>
          <w:b/>
          <w:szCs w:val="24"/>
        </w:rPr>
        <w:t>V</w:t>
      </w:r>
      <w:r>
        <w:rPr>
          <w:b/>
          <w:szCs w:val="24"/>
        </w:rPr>
        <w:t>I</w:t>
      </w:r>
      <w:r w:rsidRPr="00094B7C">
        <w:rPr>
          <w:b/>
          <w:szCs w:val="24"/>
        </w:rPr>
        <w:t xml:space="preserve"> SKYRIUS</w:t>
      </w:r>
    </w:p>
    <w:p w14:paraId="2FBE60EB" w14:textId="77777777" w:rsidR="00CF7231" w:rsidRPr="009214FD" w:rsidRDefault="00CF7231" w:rsidP="009214FD">
      <w:pPr>
        <w:pStyle w:val="default0"/>
        <w:spacing w:before="0" w:beforeAutospacing="0" w:after="0" w:afterAutospacing="0"/>
        <w:jc w:val="center"/>
        <w:rPr>
          <w:b/>
          <w:bCs/>
        </w:rPr>
      </w:pPr>
      <w:r w:rsidRPr="00094B7C">
        <w:rPr>
          <w:b/>
          <w:bCs/>
        </w:rPr>
        <w:t>KULTŪROS CENTRO DARBO ORGANIZAVIMAS IR VALDYMAS</w:t>
      </w:r>
    </w:p>
    <w:p w14:paraId="3598F2A2" w14:textId="77777777" w:rsidR="00CF7231" w:rsidRDefault="00CF7231" w:rsidP="00CF7231">
      <w:pPr>
        <w:pStyle w:val="Default"/>
        <w:numPr>
          <w:ilvl w:val="0"/>
          <w:numId w:val="11"/>
        </w:numPr>
        <w:tabs>
          <w:tab w:val="left" w:pos="1418"/>
        </w:tabs>
        <w:jc w:val="both"/>
        <w:rPr>
          <w:color w:val="auto"/>
        </w:rPr>
      </w:pPr>
      <w:r w:rsidRPr="00094B7C">
        <w:rPr>
          <w:color w:val="auto"/>
        </w:rPr>
        <w:t>Kultūros centro direktorius:</w:t>
      </w:r>
    </w:p>
    <w:p w14:paraId="47A113D5" w14:textId="77777777" w:rsidR="00CF7231" w:rsidRDefault="00CF7231" w:rsidP="00CF7231">
      <w:pPr>
        <w:pStyle w:val="Default"/>
        <w:tabs>
          <w:tab w:val="left" w:pos="1418"/>
        </w:tabs>
        <w:ind w:firstLine="851"/>
        <w:jc w:val="both"/>
        <w:rPr>
          <w:color w:val="auto"/>
        </w:rPr>
      </w:pPr>
      <w:r>
        <w:rPr>
          <w:color w:val="auto"/>
        </w:rPr>
        <w:t>41.1. organizuoja Kultūros centro veiklą, atsako už Kultūros centro ir jam pavaldžių skyrių darbą, užtik</w:t>
      </w:r>
      <w:r w:rsidR="009214FD">
        <w:rPr>
          <w:color w:val="auto"/>
        </w:rPr>
        <w:t>r</w:t>
      </w:r>
      <w:r>
        <w:rPr>
          <w:color w:val="auto"/>
        </w:rPr>
        <w:t>ina, kad būtų įgyvendinami Kultūros centro tikslai ir vykdomos nustatytos funkcijos, teikiamos kokybiškos paslaugos;</w:t>
      </w:r>
    </w:p>
    <w:p w14:paraId="0982AA33" w14:textId="77777777" w:rsidR="00CF7231" w:rsidRDefault="00CF7231" w:rsidP="00CF7231">
      <w:pPr>
        <w:pStyle w:val="Default"/>
        <w:tabs>
          <w:tab w:val="left" w:pos="1418"/>
        </w:tabs>
        <w:ind w:firstLine="851"/>
        <w:jc w:val="both"/>
        <w:rPr>
          <w:color w:val="auto"/>
        </w:rPr>
      </w:pPr>
      <w:r>
        <w:rPr>
          <w:color w:val="auto"/>
        </w:rPr>
        <w:t xml:space="preserve">41.2. </w:t>
      </w:r>
      <w:r w:rsidRPr="00B825B6">
        <w:rPr>
          <w:color w:val="auto"/>
        </w:rPr>
        <w:t xml:space="preserve">tvirtina Kultūros centro </w:t>
      </w:r>
      <w:r>
        <w:rPr>
          <w:color w:val="auto"/>
        </w:rPr>
        <w:t>pajamų ir išlaidų sąmatas,</w:t>
      </w:r>
      <w:r w:rsidRPr="00B825B6">
        <w:t xml:space="preserve"> </w:t>
      </w:r>
      <w:r w:rsidRPr="00B825B6">
        <w:rPr>
          <w:color w:val="auto"/>
        </w:rPr>
        <w:t>užtikrina taupų ir racionalų lėšų bei turto naudojimą, užtikrina Kultūros centro vidaus kontrolės sukūrimą, jos veikimą ir pastovų tobulinimą</w:t>
      </w:r>
      <w:r>
        <w:rPr>
          <w:color w:val="auto"/>
        </w:rPr>
        <w:t>;</w:t>
      </w:r>
    </w:p>
    <w:p w14:paraId="74C81581" w14:textId="77777777" w:rsidR="00CF7231" w:rsidRDefault="00CF7231" w:rsidP="00CF7231">
      <w:pPr>
        <w:pStyle w:val="Default"/>
        <w:tabs>
          <w:tab w:val="left" w:pos="1418"/>
        </w:tabs>
        <w:ind w:firstLine="851"/>
        <w:jc w:val="both"/>
        <w:rPr>
          <w:color w:val="auto"/>
        </w:rPr>
      </w:pPr>
      <w:r>
        <w:rPr>
          <w:color w:val="auto"/>
        </w:rPr>
        <w:t xml:space="preserve">41.3. teisės aktų nustatyta tvarka priima ir atleidžia Kultūros centro darbuotojus, </w:t>
      </w:r>
      <w:r w:rsidRPr="00F36FD5">
        <w:rPr>
          <w:color w:val="auto"/>
        </w:rPr>
        <w:t xml:space="preserve">tvirtina Kultūros centro darbuotojų </w:t>
      </w:r>
      <w:r>
        <w:rPr>
          <w:color w:val="auto"/>
        </w:rPr>
        <w:t xml:space="preserve">pareiginės algos koeficientus, priedus, kitas įstatymais numatytas išmokas, </w:t>
      </w:r>
      <w:r w:rsidRPr="00F36FD5">
        <w:rPr>
          <w:color w:val="auto"/>
        </w:rPr>
        <w:t>neviršydamas metinio darbo užmokesčio fondo</w:t>
      </w:r>
      <w:r>
        <w:rPr>
          <w:color w:val="auto"/>
        </w:rPr>
        <w:t>;</w:t>
      </w:r>
    </w:p>
    <w:p w14:paraId="3AEDF1CC" w14:textId="77777777" w:rsidR="00CF7231" w:rsidRDefault="00CF7231" w:rsidP="00CF7231">
      <w:pPr>
        <w:pStyle w:val="Default"/>
        <w:tabs>
          <w:tab w:val="left" w:pos="1418"/>
        </w:tabs>
        <w:ind w:firstLine="851"/>
        <w:jc w:val="both"/>
        <w:rPr>
          <w:color w:val="auto"/>
        </w:rPr>
      </w:pPr>
      <w:r>
        <w:rPr>
          <w:color w:val="auto"/>
        </w:rPr>
        <w:t>41.4. skatina Kultūros centro darbuotojus, skiria jiems drausmines nuobaudas;</w:t>
      </w:r>
    </w:p>
    <w:p w14:paraId="5561E35E" w14:textId="77777777" w:rsidR="00CF7231" w:rsidRDefault="00CF7231" w:rsidP="00CF7231">
      <w:pPr>
        <w:pStyle w:val="Default"/>
        <w:tabs>
          <w:tab w:val="left" w:pos="1418"/>
        </w:tabs>
        <w:ind w:firstLine="851"/>
        <w:jc w:val="both"/>
        <w:rPr>
          <w:color w:val="auto"/>
        </w:rPr>
      </w:pPr>
      <w:r>
        <w:rPr>
          <w:color w:val="auto"/>
        </w:rPr>
        <w:t>41.5. neviršydamas Kultūros centro darbo užmokesčio fondui skirtų lėšų, suderinęs su Jurbarko rajono savivaldybės administracijos Švietimo, kultūros ir sporto skyriumi, Jurbarko rajono savivaldybės administracijos Finansų skyriumi ir vadovaudamasis teisės aktais</w:t>
      </w:r>
      <w:r w:rsidR="009214FD">
        <w:rPr>
          <w:color w:val="auto"/>
        </w:rPr>
        <w:t>,</w:t>
      </w:r>
      <w:r>
        <w:rPr>
          <w:color w:val="auto"/>
        </w:rPr>
        <w:t xml:space="preserve"> tvirtina Kultūros centro pareigybių (etatų) skaičių</w:t>
      </w:r>
      <w:r w:rsidR="000F77B6">
        <w:rPr>
          <w:color w:val="auto"/>
        </w:rPr>
        <w:t xml:space="preserve"> ir pareigybių sąrašą</w:t>
      </w:r>
      <w:r w:rsidR="00310C56">
        <w:rPr>
          <w:color w:val="auto"/>
        </w:rPr>
        <w:t>, konsultuodamasis su darbuotojų atstovais</w:t>
      </w:r>
      <w:r>
        <w:rPr>
          <w:color w:val="auto"/>
        </w:rPr>
        <w:t xml:space="preserve">; </w:t>
      </w:r>
    </w:p>
    <w:p w14:paraId="275C7932" w14:textId="77777777" w:rsidR="00CF7231" w:rsidRDefault="00CF7231" w:rsidP="00CF7231">
      <w:pPr>
        <w:pStyle w:val="Default"/>
        <w:tabs>
          <w:tab w:val="left" w:pos="1418"/>
        </w:tabs>
        <w:ind w:firstLine="851"/>
        <w:jc w:val="both"/>
        <w:rPr>
          <w:color w:val="auto"/>
        </w:rPr>
      </w:pPr>
      <w:r>
        <w:rPr>
          <w:color w:val="auto"/>
        </w:rPr>
        <w:t>41.6. tvirtina Kultūros centro struktūrą, darbuotojų pareigybių aprašymus, vidaus darbo tvarkos taisykles, Kultūros centro veiklos planus, programas, finansų kontrolės taisykles ir kitus norminius aktus;</w:t>
      </w:r>
    </w:p>
    <w:p w14:paraId="21A24A28" w14:textId="77777777" w:rsidR="00CF7231" w:rsidRDefault="00CF7231" w:rsidP="00CF7231">
      <w:pPr>
        <w:pStyle w:val="Default"/>
        <w:tabs>
          <w:tab w:val="left" w:pos="1418"/>
        </w:tabs>
        <w:ind w:firstLine="851"/>
        <w:jc w:val="both"/>
        <w:rPr>
          <w:color w:val="auto"/>
        </w:rPr>
      </w:pPr>
      <w:r>
        <w:rPr>
          <w:color w:val="auto"/>
        </w:rPr>
        <w:t>41.7. nustato Kultūros centro darbo apmokėjimo sistemą;</w:t>
      </w:r>
    </w:p>
    <w:p w14:paraId="6A03B5F2" w14:textId="77777777" w:rsidR="00CF7231" w:rsidRDefault="00CF7231" w:rsidP="00CF7231">
      <w:pPr>
        <w:pStyle w:val="Default"/>
        <w:tabs>
          <w:tab w:val="left" w:pos="1418"/>
        </w:tabs>
        <w:ind w:firstLine="851"/>
        <w:jc w:val="both"/>
        <w:rPr>
          <w:color w:val="auto"/>
        </w:rPr>
      </w:pPr>
      <w:r>
        <w:rPr>
          <w:color w:val="auto"/>
        </w:rPr>
        <w:t>41.8. vertina Kultūros centro kultūros ir meno darbuotojų, specialistų veiklą;</w:t>
      </w:r>
    </w:p>
    <w:p w14:paraId="2B6807D1" w14:textId="77777777" w:rsidR="00CF7231" w:rsidRDefault="00CF7231" w:rsidP="00CF7231">
      <w:pPr>
        <w:pStyle w:val="Default"/>
        <w:tabs>
          <w:tab w:val="left" w:pos="1418"/>
        </w:tabs>
        <w:ind w:firstLine="851"/>
        <w:jc w:val="both"/>
        <w:rPr>
          <w:color w:val="auto"/>
        </w:rPr>
      </w:pPr>
      <w:r>
        <w:rPr>
          <w:color w:val="auto"/>
        </w:rPr>
        <w:t>41.9. garantuoja, kad pagal Lietuvos Respublikos viešojo sektoriaus atskaitomybės įstatymą Savivaldybės tarybai teikiami ataskaitų rinkiniai ir statistinės ataskaitos būtų teisingos;</w:t>
      </w:r>
    </w:p>
    <w:p w14:paraId="51009CEA" w14:textId="77777777" w:rsidR="00CF7231" w:rsidRDefault="00CF7231" w:rsidP="00CF7231">
      <w:pPr>
        <w:pStyle w:val="Default"/>
        <w:tabs>
          <w:tab w:val="left" w:pos="1418"/>
        </w:tabs>
        <w:ind w:firstLine="851"/>
        <w:jc w:val="both"/>
        <w:rPr>
          <w:color w:val="auto"/>
        </w:rPr>
      </w:pPr>
      <w:r>
        <w:rPr>
          <w:color w:val="auto"/>
        </w:rPr>
        <w:t xml:space="preserve">41.10. teisės aktų nustatyta tvarka </w:t>
      </w:r>
      <w:r w:rsidRPr="00094B7C">
        <w:rPr>
          <w:color w:val="auto"/>
        </w:rPr>
        <w:t xml:space="preserve">atstovauja Kultūros centrui </w:t>
      </w:r>
      <w:r>
        <w:rPr>
          <w:color w:val="auto"/>
        </w:rPr>
        <w:t xml:space="preserve">teisme </w:t>
      </w:r>
      <w:r w:rsidR="00A0307E">
        <w:rPr>
          <w:color w:val="auto"/>
        </w:rPr>
        <w:t>i</w:t>
      </w:r>
      <w:r>
        <w:rPr>
          <w:color w:val="auto"/>
        </w:rPr>
        <w:t>r kitose valstybės ar savivaldybių institucijose, įstaigose</w:t>
      </w:r>
      <w:r w:rsidRPr="00094B7C">
        <w:rPr>
          <w:color w:val="auto"/>
        </w:rPr>
        <w:t>;</w:t>
      </w:r>
    </w:p>
    <w:p w14:paraId="1F909B7F" w14:textId="77777777" w:rsidR="00CF7231" w:rsidRDefault="00CF7231" w:rsidP="00CF7231">
      <w:pPr>
        <w:pStyle w:val="Default"/>
        <w:tabs>
          <w:tab w:val="left" w:pos="1418"/>
        </w:tabs>
        <w:ind w:firstLine="851"/>
        <w:jc w:val="both"/>
        <w:rPr>
          <w:color w:val="auto"/>
        </w:rPr>
      </w:pPr>
      <w:r>
        <w:rPr>
          <w:color w:val="auto"/>
        </w:rPr>
        <w:t>41.11. savo kompetencijos ribose</w:t>
      </w:r>
      <w:r w:rsidRPr="001A18BF">
        <w:rPr>
          <w:color w:val="auto"/>
        </w:rPr>
        <w:t xml:space="preserve"> leidžia įsakymus </w:t>
      </w:r>
      <w:r>
        <w:rPr>
          <w:color w:val="auto"/>
        </w:rPr>
        <w:t xml:space="preserve">ir kitus Kultūros centro veiklą reglamentuojančius teisės aktus, privalomus visiems Kultūros centro darbuotojams, organizuoja, kontroliuoja sprendimų įgyvendinimo kontrolę, </w:t>
      </w:r>
      <w:r w:rsidRPr="00F02D65">
        <w:rPr>
          <w:color w:val="auto"/>
        </w:rPr>
        <w:t>pagal nusistatytas vidaus kontrolės politikos procedūras</w:t>
      </w:r>
      <w:r>
        <w:rPr>
          <w:color w:val="auto"/>
        </w:rPr>
        <w:t>;</w:t>
      </w:r>
    </w:p>
    <w:p w14:paraId="09AA0C7D" w14:textId="77777777" w:rsidR="00CF7231" w:rsidRPr="00405C6F" w:rsidRDefault="00CF7231" w:rsidP="00CF7231">
      <w:pPr>
        <w:pStyle w:val="Default"/>
        <w:tabs>
          <w:tab w:val="left" w:pos="1418"/>
        </w:tabs>
        <w:ind w:firstLine="851"/>
        <w:jc w:val="both"/>
        <w:rPr>
          <w:color w:val="auto"/>
        </w:rPr>
      </w:pPr>
      <w:r>
        <w:rPr>
          <w:color w:val="auto"/>
        </w:rPr>
        <w:t xml:space="preserve">41.12. </w:t>
      </w:r>
      <w:r w:rsidRPr="00C60FC8">
        <w:rPr>
          <w:color w:val="auto"/>
        </w:rPr>
        <w:t>tiesiogiai atsako už Kultūros centro turto ir lėšų valdymą</w:t>
      </w:r>
      <w:r w:rsidR="004135B2">
        <w:rPr>
          <w:color w:val="auto"/>
        </w:rPr>
        <w:t xml:space="preserve">, </w:t>
      </w:r>
      <w:r w:rsidRPr="00C60FC8">
        <w:rPr>
          <w:color w:val="auto"/>
        </w:rPr>
        <w:t xml:space="preserve">tikslingą </w:t>
      </w:r>
      <w:r w:rsidR="00A0307E">
        <w:rPr>
          <w:color w:val="auto"/>
        </w:rPr>
        <w:t xml:space="preserve">jų </w:t>
      </w:r>
      <w:r w:rsidRPr="00C60FC8">
        <w:rPr>
          <w:color w:val="auto"/>
        </w:rPr>
        <w:t>panaudojimą</w:t>
      </w:r>
      <w:r>
        <w:rPr>
          <w:color w:val="auto"/>
        </w:rPr>
        <w:t>;</w:t>
      </w:r>
    </w:p>
    <w:p w14:paraId="5BADD779" w14:textId="77777777" w:rsidR="00CF7231" w:rsidRPr="00405C6F" w:rsidRDefault="00CF7231" w:rsidP="00CF7231">
      <w:pPr>
        <w:pStyle w:val="Default"/>
        <w:tabs>
          <w:tab w:val="left" w:pos="1418"/>
        </w:tabs>
        <w:ind w:firstLine="851"/>
        <w:jc w:val="both"/>
        <w:rPr>
          <w:color w:val="auto"/>
        </w:rPr>
      </w:pPr>
      <w:r w:rsidRPr="00405C6F">
        <w:rPr>
          <w:color w:val="auto"/>
        </w:rPr>
        <w:t>41.13. sudaro sąlygas Kultūros centro darbuotojams kelti kvalifikaciją, mokytis, tobulintis;</w:t>
      </w:r>
    </w:p>
    <w:p w14:paraId="37302269" w14:textId="77777777" w:rsidR="00CF7231" w:rsidRPr="00405C6F" w:rsidRDefault="00CF7231" w:rsidP="00CF7231">
      <w:pPr>
        <w:pStyle w:val="Default"/>
        <w:tabs>
          <w:tab w:val="left" w:pos="1418"/>
        </w:tabs>
        <w:ind w:firstLine="851"/>
        <w:jc w:val="both"/>
        <w:rPr>
          <w:color w:val="auto"/>
        </w:rPr>
      </w:pPr>
      <w:r w:rsidRPr="00405C6F">
        <w:rPr>
          <w:color w:val="auto"/>
        </w:rPr>
        <w:t>41.14. organizuoja Kultūros centro dokumentų valdymą ir saugojimą</w:t>
      </w:r>
      <w:r>
        <w:rPr>
          <w:color w:val="auto"/>
        </w:rPr>
        <w:t>, finansinę apskaitą</w:t>
      </w:r>
      <w:r w:rsidRPr="00405C6F">
        <w:rPr>
          <w:color w:val="auto"/>
        </w:rPr>
        <w:t>;</w:t>
      </w:r>
    </w:p>
    <w:p w14:paraId="4CA4EDBC" w14:textId="77777777" w:rsidR="00CF7231" w:rsidRPr="00094B7C" w:rsidRDefault="00CF7231" w:rsidP="00CF7231">
      <w:pPr>
        <w:pStyle w:val="Default"/>
        <w:tabs>
          <w:tab w:val="left" w:pos="1418"/>
        </w:tabs>
        <w:ind w:firstLine="851"/>
        <w:jc w:val="both"/>
        <w:rPr>
          <w:color w:val="auto"/>
        </w:rPr>
      </w:pPr>
      <w:r>
        <w:rPr>
          <w:color w:val="auto"/>
        </w:rPr>
        <w:t>41.15. vykdo kitas funkcijas, numatytas Nuostatuose, Lietuvos Respublikos įstatymuose bei kituose teisės aktuose.</w:t>
      </w:r>
    </w:p>
    <w:p w14:paraId="6E412C19" w14:textId="77777777" w:rsidR="00CF7231" w:rsidRPr="004543A0" w:rsidRDefault="00CF7231" w:rsidP="00CF7231">
      <w:pPr>
        <w:pStyle w:val="Default"/>
        <w:numPr>
          <w:ilvl w:val="0"/>
          <w:numId w:val="11"/>
        </w:numPr>
        <w:tabs>
          <w:tab w:val="left" w:pos="1418"/>
        </w:tabs>
        <w:ind w:left="0" w:firstLine="851"/>
        <w:jc w:val="both"/>
        <w:rPr>
          <w:color w:val="auto"/>
        </w:rPr>
      </w:pPr>
      <w:r w:rsidRPr="004543A0">
        <w:rPr>
          <w:color w:val="auto"/>
        </w:rPr>
        <w:t xml:space="preserve">Kultūros centro direktoriaus atostogų ar ligos metu, taip pat, kai jis laikinai negali eiti pareigų dėl kitų priežasčių, direktoriaus pareigas atlieka </w:t>
      </w:r>
      <w:r w:rsidR="00B2550B">
        <w:rPr>
          <w:color w:val="auto"/>
        </w:rPr>
        <w:t>Savivaldybės m</w:t>
      </w:r>
      <w:r w:rsidRPr="004543A0">
        <w:rPr>
          <w:color w:val="auto"/>
        </w:rPr>
        <w:t>ero potvarkiu paskirtas Kultūros centro direktoriaus pavaduotojas ar kitas asmuo.</w:t>
      </w:r>
    </w:p>
    <w:p w14:paraId="55459D03" w14:textId="77777777" w:rsidR="00CF7231" w:rsidRPr="00094B7C" w:rsidRDefault="00CF7231" w:rsidP="00CF7231">
      <w:pPr>
        <w:pStyle w:val="Default"/>
        <w:ind w:firstLine="709"/>
        <w:jc w:val="both"/>
      </w:pPr>
    </w:p>
    <w:p w14:paraId="6AA56583" w14:textId="77777777" w:rsidR="00CF7231" w:rsidRPr="00094B7C" w:rsidRDefault="00CF7231" w:rsidP="00CF7231">
      <w:pPr>
        <w:jc w:val="center"/>
        <w:rPr>
          <w:b/>
          <w:bCs/>
          <w:szCs w:val="24"/>
        </w:rPr>
      </w:pPr>
      <w:r w:rsidRPr="00094B7C">
        <w:rPr>
          <w:b/>
          <w:bCs/>
          <w:szCs w:val="24"/>
        </w:rPr>
        <w:t>VI</w:t>
      </w:r>
      <w:r>
        <w:rPr>
          <w:b/>
          <w:bCs/>
          <w:szCs w:val="24"/>
        </w:rPr>
        <w:t>I</w:t>
      </w:r>
      <w:r w:rsidRPr="00094B7C">
        <w:rPr>
          <w:b/>
          <w:bCs/>
          <w:szCs w:val="24"/>
        </w:rPr>
        <w:t xml:space="preserve"> SKYRIUS</w:t>
      </w:r>
    </w:p>
    <w:p w14:paraId="6634423B" w14:textId="77777777" w:rsidR="00CF7231" w:rsidRPr="00094B7C" w:rsidRDefault="00CF7231" w:rsidP="00CF7231">
      <w:pPr>
        <w:jc w:val="center"/>
        <w:rPr>
          <w:b/>
          <w:bCs/>
          <w:szCs w:val="24"/>
        </w:rPr>
      </w:pPr>
      <w:r w:rsidRPr="00094B7C">
        <w:rPr>
          <w:b/>
          <w:bCs/>
          <w:szCs w:val="24"/>
        </w:rPr>
        <w:t>DARBUOTOJŲ PRIĖMIMAS Į DARBĄ, JŲ DARBO APMOKĖJIMO TVARKA</w:t>
      </w:r>
    </w:p>
    <w:p w14:paraId="7DDDC3FF" w14:textId="77777777" w:rsidR="00CF7231" w:rsidRPr="00094B7C" w:rsidRDefault="00CF7231" w:rsidP="00CF7231">
      <w:pPr>
        <w:ind w:firstLine="851"/>
        <w:jc w:val="both"/>
        <w:rPr>
          <w:szCs w:val="24"/>
        </w:rPr>
      </w:pPr>
    </w:p>
    <w:p w14:paraId="3FB5036D" w14:textId="77777777" w:rsidR="00CF7231" w:rsidRPr="004543A0" w:rsidRDefault="00CF7231" w:rsidP="00CF7231">
      <w:pPr>
        <w:pStyle w:val="Default"/>
        <w:numPr>
          <w:ilvl w:val="0"/>
          <w:numId w:val="11"/>
        </w:numPr>
        <w:tabs>
          <w:tab w:val="left" w:pos="1418"/>
        </w:tabs>
        <w:ind w:left="0" w:firstLine="851"/>
        <w:jc w:val="both"/>
        <w:rPr>
          <w:color w:val="auto"/>
        </w:rPr>
      </w:pPr>
      <w:r w:rsidRPr="004543A0">
        <w:rPr>
          <w:color w:val="auto"/>
        </w:rPr>
        <w:t xml:space="preserve">Darbuotojai į darbą Kultūros centre priimami ir atleidžiami iš jo Lietuvos Respublikos darbo kodekso ir kitų teisės aktų nustatyta tvarka. </w:t>
      </w:r>
    </w:p>
    <w:p w14:paraId="1E5134C2" w14:textId="77777777" w:rsidR="00CF7231" w:rsidRPr="004543A0" w:rsidRDefault="00CF7231" w:rsidP="00CF7231">
      <w:pPr>
        <w:pStyle w:val="Default"/>
        <w:numPr>
          <w:ilvl w:val="0"/>
          <w:numId w:val="11"/>
        </w:numPr>
        <w:tabs>
          <w:tab w:val="left" w:pos="1418"/>
        </w:tabs>
        <w:ind w:left="0" w:firstLine="851"/>
        <w:jc w:val="both"/>
        <w:rPr>
          <w:color w:val="auto"/>
        </w:rPr>
      </w:pPr>
      <w:r w:rsidRPr="004543A0">
        <w:rPr>
          <w:color w:val="auto"/>
        </w:rPr>
        <w:t>Kultūros centro darbuotojams už darbą mokama Lietuvos Respublikos valstybės ir savivaldybių įstaigų darbuotojų ir komisijų narių darbo apmokėjimo įstatymo ir kitų teisės aktų nustatyta tvarka.</w:t>
      </w:r>
    </w:p>
    <w:p w14:paraId="2C61A6E2" w14:textId="77777777" w:rsidR="00CF7231" w:rsidRPr="00094B7C" w:rsidRDefault="00CF7231" w:rsidP="00CF7231">
      <w:pPr>
        <w:jc w:val="both"/>
        <w:rPr>
          <w:szCs w:val="24"/>
        </w:rPr>
      </w:pPr>
    </w:p>
    <w:p w14:paraId="394BEC9E" w14:textId="77777777" w:rsidR="00CF7231" w:rsidRPr="00094B7C" w:rsidRDefault="00CF7231" w:rsidP="00CF7231">
      <w:pPr>
        <w:jc w:val="center"/>
        <w:rPr>
          <w:b/>
          <w:bCs/>
          <w:szCs w:val="24"/>
        </w:rPr>
      </w:pPr>
      <w:r w:rsidRPr="00094B7C">
        <w:rPr>
          <w:b/>
          <w:bCs/>
          <w:szCs w:val="24"/>
        </w:rPr>
        <w:t>VII</w:t>
      </w:r>
      <w:r>
        <w:rPr>
          <w:b/>
          <w:bCs/>
          <w:szCs w:val="24"/>
        </w:rPr>
        <w:t>I</w:t>
      </w:r>
      <w:r w:rsidRPr="00094B7C">
        <w:rPr>
          <w:b/>
          <w:bCs/>
          <w:szCs w:val="24"/>
        </w:rPr>
        <w:t xml:space="preserve"> SKYRIUS</w:t>
      </w:r>
    </w:p>
    <w:p w14:paraId="30C12BF0" w14:textId="77777777" w:rsidR="00CF7231" w:rsidRPr="00094B7C" w:rsidRDefault="00CF7231" w:rsidP="00CF7231">
      <w:pPr>
        <w:jc w:val="center"/>
        <w:rPr>
          <w:b/>
          <w:bCs/>
          <w:szCs w:val="24"/>
        </w:rPr>
      </w:pPr>
      <w:r w:rsidRPr="00094B7C">
        <w:rPr>
          <w:b/>
          <w:bCs/>
          <w:szCs w:val="24"/>
        </w:rPr>
        <w:t>KULTŪROS CENTRO TURTAS, LĖŠOS, JŲ NAUDOJIMO TVARKA APSKAITOS TVARKYMAS IR FINANSINĖS VEIKLOS KONTROLĖ</w:t>
      </w:r>
    </w:p>
    <w:p w14:paraId="7DBF550D" w14:textId="77777777" w:rsidR="00CF7231" w:rsidRPr="00094B7C" w:rsidRDefault="00CF7231" w:rsidP="00CF7231">
      <w:pPr>
        <w:ind w:firstLine="851"/>
        <w:jc w:val="both"/>
        <w:rPr>
          <w:szCs w:val="24"/>
        </w:rPr>
      </w:pPr>
    </w:p>
    <w:p w14:paraId="302EBCC6" w14:textId="77777777" w:rsidR="00CF7231" w:rsidRPr="004543A0" w:rsidRDefault="00CF7231" w:rsidP="00CF7231">
      <w:pPr>
        <w:pStyle w:val="Default"/>
        <w:numPr>
          <w:ilvl w:val="0"/>
          <w:numId w:val="11"/>
        </w:numPr>
        <w:tabs>
          <w:tab w:val="left" w:pos="1418"/>
        </w:tabs>
        <w:ind w:left="0" w:firstLine="851"/>
        <w:jc w:val="both"/>
        <w:rPr>
          <w:color w:val="auto"/>
        </w:rPr>
      </w:pPr>
      <w:r>
        <w:rPr>
          <w:color w:val="auto"/>
        </w:rPr>
        <w:t>Savininko perduotas ir Kultūros centro įgytas turtas nuosavybės teise priklauso Savininkui, o Kultūros centras šį turtą valdo, naudoja ir disponuoja juo teisės aktų ir Savininko nustatyta tvarka</w:t>
      </w:r>
      <w:r w:rsidRPr="004543A0">
        <w:rPr>
          <w:color w:val="auto"/>
        </w:rPr>
        <w:t>.</w:t>
      </w:r>
    </w:p>
    <w:p w14:paraId="0C0CC4E2" w14:textId="77777777" w:rsidR="00CF7231" w:rsidRDefault="00CF7231" w:rsidP="00CF7231">
      <w:pPr>
        <w:pStyle w:val="Default"/>
        <w:numPr>
          <w:ilvl w:val="0"/>
          <w:numId w:val="11"/>
        </w:numPr>
        <w:tabs>
          <w:tab w:val="left" w:pos="1418"/>
        </w:tabs>
        <w:ind w:left="0" w:firstLine="851"/>
        <w:jc w:val="both"/>
        <w:rPr>
          <w:color w:val="auto"/>
        </w:rPr>
      </w:pPr>
      <w:r w:rsidRPr="004543A0">
        <w:rPr>
          <w:color w:val="auto"/>
        </w:rPr>
        <w:t>Kultūros centro lėšų šaltiniai:</w:t>
      </w:r>
    </w:p>
    <w:p w14:paraId="60E9DA7B" w14:textId="77777777" w:rsidR="00CF7231" w:rsidRDefault="00CF7231" w:rsidP="00CF7231">
      <w:pPr>
        <w:pStyle w:val="Default"/>
        <w:tabs>
          <w:tab w:val="left" w:pos="1418"/>
        </w:tabs>
        <w:ind w:left="851"/>
        <w:jc w:val="both"/>
        <w:rPr>
          <w:color w:val="auto"/>
        </w:rPr>
      </w:pPr>
      <w:r>
        <w:rPr>
          <w:color w:val="auto"/>
        </w:rPr>
        <w:t>46.1. Savininko biudžeto lėšos;</w:t>
      </w:r>
    </w:p>
    <w:p w14:paraId="066F8C5C" w14:textId="77777777" w:rsidR="00CF7231" w:rsidRDefault="00CF7231" w:rsidP="00CF7231">
      <w:pPr>
        <w:pStyle w:val="Default"/>
        <w:tabs>
          <w:tab w:val="left" w:pos="1418"/>
        </w:tabs>
        <w:ind w:left="851"/>
        <w:jc w:val="both"/>
        <w:rPr>
          <w:color w:val="auto"/>
        </w:rPr>
      </w:pPr>
      <w:r>
        <w:rPr>
          <w:color w:val="auto"/>
        </w:rPr>
        <w:t>46.2. valstybės biudžeto lėšos;</w:t>
      </w:r>
    </w:p>
    <w:p w14:paraId="00685994" w14:textId="77777777" w:rsidR="00CF7231" w:rsidRDefault="00CF7231" w:rsidP="00CF7231">
      <w:pPr>
        <w:pStyle w:val="Default"/>
        <w:tabs>
          <w:tab w:val="left" w:pos="1418"/>
        </w:tabs>
        <w:ind w:left="851"/>
        <w:jc w:val="both"/>
        <w:rPr>
          <w:color w:val="auto"/>
        </w:rPr>
      </w:pPr>
      <w:r>
        <w:rPr>
          <w:color w:val="auto"/>
        </w:rPr>
        <w:t>46.3. pajamos, gautos už teikiamas paslaugas;</w:t>
      </w:r>
    </w:p>
    <w:p w14:paraId="3E412010" w14:textId="77777777" w:rsidR="00CF7231" w:rsidRDefault="00CF7231" w:rsidP="00CF7231">
      <w:pPr>
        <w:pStyle w:val="Default"/>
        <w:tabs>
          <w:tab w:val="left" w:pos="1418"/>
        </w:tabs>
        <w:ind w:left="851"/>
        <w:jc w:val="both"/>
        <w:rPr>
          <w:color w:val="auto"/>
        </w:rPr>
      </w:pPr>
      <w:r>
        <w:rPr>
          <w:color w:val="auto"/>
        </w:rPr>
        <w:t>46.4. lėšos</w:t>
      </w:r>
      <w:r w:rsidR="009214FD">
        <w:rPr>
          <w:color w:val="auto"/>
        </w:rPr>
        <w:t>,</w:t>
      </w:r>
      <w:r>
        <w:rPr>
          <w:color w:val="auto"/>
        </w:rPr>
        <w:t xml:space="preserve"> skirtos tikslinėms programoms, projektams vykdyti;</w:t>
      </w:r>
    </w:p>
    <w:p w14:paraId="6377E07A" w14:textId="77777777" w:rsidR="00CF7231" w:rsidRDefault="00CF7231" w:rsidP="00CF7231">
      <w:pPr>
        <w:pStyle w:val="Default"/>
        <w:tabs>
          <w:tab w:val="left" w:pos="1418"/>
        </w:tabs>
        <w:ind w:left="851"/>
        <w:jc w:val="both"/>
        <w:rPr>
          <w:color w:val="auto"/>
        </w:rPr>
      </w:pPr>
      <w:r>
        <w:rPr>
          <w:color w:val="auto"/>
        </w:rPr>
        <w:t>46.5. paramos lėšos;</w:t>
      </w:r>
    </w:p>
    <w:p w14:paraId="08EB884F" w14:textId="77777777" w:rsidR="00CF7231" w:rsidRDefault="00CF7231" w:rsidP="00CF7231">
      <w:pPr>
        <w:pStyle w:val="Default"/>
        <w:numPr>
          <w:ilvl w:val="1"/>
          <w:numId w:val="12"/>
        </w:numPr>
        <w:tabs>
          <w:tab w:val="left" w:pos="1418"/>
        </w:tabs>
        <w:jc w:val="both"/>
        <w:rPr>
          <w:color w:val="auto"/>
        </w:rPr>
      </w:pPr>
      <w:r w:rsidRPr="004543A0">
        <w:rPr>
          <w:color w:val="auto"/>
        </w:rPr>
        <w:t>kitos teisėtai gautos lėšos.</w:t>
      </w:r>
    </w:p>
    <w:p w14:paraId="4ED8E5F6" w14:textId="77777777" w:rsidR="00CF7231" w:rsidRDefault="00CF7231" w:rsidP="00CF7231">
      <w:pPr>
        <w:pStyle w:val="Default"/>
        <w:numPr>
          <w:ilvl w:val="0"/>
          <w:numId w:val="11"/>
        </w:numPr>
        <w:tabs>
          <w:tab w:val="left" w:pos="1418"/>
        </w:tabs>
        <w:jc w:val="both"/>
        <w:rPr>
          <w:color w:val="auto"/>
        </w:rPr>
      </w:pPr>
      <w:r>
        <w:rPr>
          <w:color w:val="auto"/>
        </w:rPr>
        <w:t>Kultūros cento išlaidas sudaro:</w:t>
      </w:r>
    </w:p>
    <w:p w14:paraId="71FAEF19" w14:textId="77777777" w:rsidR="00CF7231" w:rsidRDefault="00CF7231" w:rsidP="00CF7231">
      <w:pPr>
        <w:pStyle w:val="Default"/>
        <w:tabs>
          <w:tab w:val="left" w:pos="1418"/>
        </w:tabs>
        <w:ind w:firstLine="851"/>
        <w:jc w:val="both"/>
        <w:rPr>
          <w:color w:val="auto"/>
        </w:rPr>
      </w:pPr>
      <w:r>
        <w:rPr>
          <w:color w:val="auto"/>
        </w:rPr>
        <w:t>47.1. lėšos, skirtos darbuotojų darbo užmokesčiui ir valstybinio socialinio draudimo įmokoms;</w:t>
      </w:r>
    </w:p>
    <w:p w14:paraId="42B37F07" w14:textId="77777777" w:rsidR="00CF7231" w:rsidRDefault="00CF7231" w:rsidP="00CF7231">
      <w:pPr>
        <w:pStyle w:val="Default"/>
        <w:tabs>
          <w:tab w:val="left" w:pos="1418"/>
        </w:tabs>
        <w:ind w:left="851"/>
        <w:jc w:val="both"/>
        <w:rPr>
          <w:color w:val="auto"/>
        </w:rPr>
      </w:pPr>
      <w:r>
        <w:rPr>
          <w:color w:val="auto"/>
        </w:rPr>
        <w:t>47.2. lėšos pastatams išlaikyti, einamajam remontui atlikti, turtui įsigyti;</w:t>
      </w:r>
    </w:p>
    <w:p w14:paraId="7B1D0D93" w14:textId="77777777" w:rsidR="00CF7231" w:rsidRDefault="00CF7231" w:rsidP="00CF7231">
      <w:pPr>
        <w:pStyle w:val="Default"/>
        <w:tabs>
          <w:tab w:val="left" w:pos="1418"/>
        </w:tabs>
        <w:ind w:left="851"/>
        <w:jc w:val="both"/>
        <w:rPr>
          <w:color w:val="auto"/>
        </w:rPr>
      </w:pPr>
      <w:r>
        <w:rPr>
          <w:color w:val="auto"/>
        </w:rPr>
        <w:t>47.3. lėšos, susijusios su Kultūros centro veikla;</w:t>
      </w:r>
    </w:p>
    <w:p w14:paraId="249EBF08" w14:textId="77777777" w:rsidR="00CF7231" w:rsidRPr="004543A0" w:rsidRDefault="00CF7231" w:rsidP="00CF7231">
      <w:pPr>
        <w:pStyle w:val="Default"/>
        <w:tabs>
          <w:tab w:val="left" w:pos="1418"/>
        </w:tabs>
        <w:ind w:left="851"/>
        <w:jc w:val="both"/>
        <w:rPr>
          <w:color w:val="auto"/>
        </w:rPr>
      </w:pPr>
      <w:r>
        <w:rPr>
          <w:color w:val="auto"/>
        </w:rPr>
        <w:t>47.4. kitos įstatymais nedraudžiamos išlaidos.</w:t>
      </w:r>
    </w:p>
    <w:p w14:paraId="79136ED8" w14:textId="77777777" w:rsidR="00CF7231" w:rsidRDefault="00CF7231" w:rsidP="00CF7231">
      <w:pPr>
        <w:pStyle w:val="Default"/>
        <w:numPr>
          <w:ilvl w:val="0"/>
          <w:numId w:val="11"/>
        </w:numPr>
        <w:tabs>
          <w:tab w:val="left" w:pos="1418"/>
        </w:tabs>
        <w:ind w:left="0" w:firstLine="851"/>
        <w:jc w:val="both"/>
        <w:rPr>
          <w:color w:val="auto"/>
        </w:rPr>
      </w:pPr>
      <w:r>
        <w:rPr>
          <w:color w:val="auto"/>
        </w:rPr>
        <w:t>Visos lėšos naudojamos pagal patvirtintą sąmatą, vadovaujantis šių lėšų panaudojimą reglamentuojančių teisės aktų nuostatomis</w:t>
      </w:r>
      <w:r w:rsidRPr="004543A0">
        <w:rPr>
          <w:color w:val="auto"/>
        </w:rPr>
        <w:t>.</w:t>
      </w:r>
    </w:p>
    <w:p w14:paraId="7990459B" w14:textId="77777777" w:rsidR="00CF7231" w:rsidRPr="009C60ED" w:rsidRDefault="00CF7231" w:rsidP="009C60ED">
      <w:pPr>
        <w:pStyle w:val="Default"/>
        <w:numPr>
          <w:ilvl w:val="0"/>
          <w:numId w:val="11"/>
        </w:numPr>
        <w:tabs>
          <w:tab w:val="left" w:pos="1418"/>
        </w:tabs>
        <w:ind w:left="0" w:firstLine="851"/>
        <w:jc w:val="both"/>
        <w:rPr>
          <w:color w:val="auto"/>
        </w:rPr>
      </w:pPr>
      <w:r w:rsidRPr="009C60ED">
        <w:rPr>
          <w:color w:val="auto"/>
        </w:rPr>
        <w:t>Kultūros centras gali gauti valstybės ir savivaldybės biudžeto asignavimų teisės aktų nustatyta tvarka dalyvaudamas Lietuvos Respublikos kultūros ministerijos skelbiamuose ir kituose konkursuose atitinkamoms kultūrinėms veiklos programoms, finansuojamoms iš valstybės arba savivaldybės biudžeto, vykdyti.</w:t>
      </w:r>
    </w:p>
    <w:p w14:paraId="2ECB564D" w14:textId="77777777" w:rsidR="00CF7231" w:rsidRDefault="00CF7231" w:rsidP="00CF7231">
      <w:pPr>
        <w:pStyle w:val="Default"/>
        <w:numPr>
          <w:ilvl w:val="0"/>
          <w:numId w:val="11"/>
        </w:numPr>
        <w:tabs>
          <w:tab w:val="left" w:pos="1418"/>
        </w:tabs>
        <w:ind w:left="0" w:firstLine="851"/>
        <w:jc w:val="both"/>
        <w:rPr>
          <w:color w:val="auto"/>
        </w:rPr>
      </w:pPr>
      <w:r>
        <w:rPr>
          <w:color w:val="auto"/>
        </w:rPr>
        <w:t>Už Kultūros centro finansinę veiklą, lėšų gavimą ir panaudojimo kontrolę atsako Kultūros centro direktorius.</w:t>
      </w:r>
    </w:p>
    <w:p w14:paraId="49BA9FB7" w14:textId="77777777" w:rsidR="00CF7231" w:rsidRDefault="00CF7231" w:rsidP="00CF7231">
      <w:pPr>
        <w:pStyle w:val="Default"/>
        <w:numPr>
          <w:ilvl w:val="0"/>
          <w:numId w:val="11"/>
        </w:numPr>
        <w:tabs>
          <w:tab w:val="left" w:pos="1418"/>
        </w:tabs>
        <w:ind w:left="0" w:firstLine="851"/>
        <w:jc w:val="both"/>
        <w:rPr>
          <w:color w:val="auto"/>
        </w:rPr>
      </w:pPr>
      <w:r w:rsidRPr="00C1085B">
        <w:rPr>
          <w:color w:val="auto"/>
        </w:rPr>
        <w:t xml:space="preserve">Kultūros centro veiklos ir išorės finansinį auditą atlieka </w:t>
      </w:r>
      <w:r w:rsidR="00B2550B">
        <w:rPr>
          <w:color w:val="auto"/>
        </w:rPr>
        <w:t>Jurbarko rajono s</w:t>
      </w:r>
      <w:r w:rsidRPr="00C1085B">
        <w:rPr>
          <w:color w:val="auto"/>
        </w:rPr>
        <w:t>avivaldybės Kontrolės ir audito tarnyba</w:t>
      </w:r>
      <w:r>
        <w:rPr>
          <w:color w:val="auto"/>
        </w:rPr>
        <w:t>.</w:t>
      </w:r>
    </w:p>
    <w:p w14:paraId="178DFDDC" w14:textId="77777777" w:rsidR="00CF7231" w:rsidRPr="004543A0" w:rsidRDefault="00CF7231" w:rsidP="00CF7231">
      <w:pPr>
        <w:pStyle w:val="Default"/>
        <w:numPr>
          <w:ilvl w:val="0"/>
          <w:numId w:val="11"/>
        </w:numPr>
        <w:tabs>
          <w:tab w:val="left" w:pos="1418"/>
        </w:tabs>
        <w:ind w:left="0" w:firstLine="851"/>
        <w:jc w:val="both"/>
        <w:rPr>
          <w:color w:val="auto"/>
        </w:rPr>
      </w:pPr>
      <w:r w:rsidRPr="00C1085B">
        <w:rPr>
          <w:color w:val="auto"/>
        </w:rPr>
        <w:t xml:space="preserve">Kultūros centro vidaus auditą atlieka </w:t>
      </w:r>
      <w:r w:rsidR="00693C1E">
        <w:rPr>
          <w:color w:val="auto"/>
        </w:rPr>
        <w:t>Jurbarko rajono savivaldybės</w:t>
      </w:r>
      <w:r w:rsidRPr="00C1085B">
        <w:rPr>
          <w:color w:val="auto"/>
        </w:rPr>
        <w:t xml:space="preserve"> administracijos Centralizuoto vidaus audito skyrius, vadovaudamasis LR vidaus kontrolės ir vidaus audito įstatymu bei kitais vidaus auditą reglamentuojančiais teisės aktais</w:t>
      </w:r>
      <w:r>
        <w:rPr>
          <w:color w:val="auto"/>
        </w:rPr>
        <w:t>.</w:t>
      </w:r>
    </w:p>
    <w:p w14:paraId="3D509440" w14:textId="77777777" w:rsidR="00CF7231" w:rsidRPr="00094B7C" w:rsidRDefault="00CF7231" w:rsidP="00CF7231">
      <w:pPr>
        <w:jc w:val="both"/>
        <w:rPr>
          <w:szCs w:val="24"/>
        </w:rPr>
      </w:pPr>
    </w:p>
    <w:p w14:paraId="57541EFC" w14:textId="77777777" w:rsidR="00CF7231" w:rsidRPr="00094B7C" w:rsidRDefault="00CF7231" w:rsidP="00CF7231">
      <w:pPr>
        <w:jc w:val="center"/>
        <w:rPr>
          <w:b/>
          <w:bCs/>
          <w:szCs w:val="24"/>
        </w:rPr>
      </w:pPr>
      <w:r>
        <w:rPr>
          <w:b/>
          <w:bCs/>
          <w:szCs w:val="24"/>
        </w:rPr>
        <w:t>IX</w:t>
      </w:r>
      <w:r w:rsidRPr="00094B7C">
        <w:rPr>
          <w:b/>
          <w:bCs/>
          <w:szCs w:val="24"/>
        </w:rPr>
        <w:t xml:space="preserve"> SKYRIUS</w:t>
      </w:r>
    </w:p>
    <w:p w14:paraId="51358B2D" w14:textId="77777777" w:rsidR="00CF7231" w:rsidRPr="00094B7C" w:rsidRDefault="00CF7231" w:rsidP="00CF7231">
      <w:pPr>
        <w:jc w:val="center"/>
        <w:rPr>
          <w:b/>
          <w:bCs/>
          <w:szCs w:val="24"/>
        </w:rPr>
      </w:pPr>
      <w:r w:rsidRPr="00094B7C">
        <w:rPr>
          <w:b/>
          <w:bCs/>
          <w:szCs w:val="24"/>
        </w:rPr>
        <w:t>BAIGIAMOSIOS NUOSTATOS</w:t>
      </w:r>
    </w:p>
    <w:p w14:paraId="0E293131" w14:textId="77777777" w:rsidR="00CF7231" w:rsidRPr="00094B7C" w:rsidRDefault="00CF7231" w:rsidP="00CF7231">
      <w:pPr>
        <w:jc w:val="center"/>
        <w:rPr>
          <w:szCs w:val="24"/>
        </w:rPr>
      </w:pPr>
    </w:p>
    <w:p w14:paraId="5D50D13B" w14:textId="77777777" w:rsidR="00CF7231" w:rsidRPr="004543A0" w:rsidRDefault="00CF7231" w:rsidP="00CF7231">
      <w:pPr>
        <w:pStyle w:val="Default"/>
        <w:numPr>
          <w:ilvl w:val="0"/>
          <w:numId w:val="11"/>
        </w:numPr>
        <w:tabs>
          <w:tab w:val="left" w:pos="1418"/>
        </w:tabs>
        <w:ind w:left="0" w:firstLine="851"/>
        <w:jc w:val="both"/>
        <w:rPr>
          <w:color w:val="auto"/>
        </w:rPr>
      </w:pPr>
      <w:r>
        <w:rPr>
          <w:color w:val="auto"/>
        </w:rPr>
        <w:t xml:space="preserve">Pranešimai, kuriuos pagal Lietuvos Respublikos teisės aktus ar šiuos Nuostatus reikia paskelbti viešai, skelbiami Kultūros centro interneto svetainėje </w:t>
      </w:r>
      <w:hyperlink r:id="rId8" w:history="1">
        <w:r w:rsidRPr="004543A0">
          <w:t>www.erzvilkokc.lt</w:t>
        </w:r>
      </w:hyperlink>
      <w:r>
        <w:t xml:space="preserve">, prireikus – teisės aktų nustatyta tvarka Kultūros centro </w:t>
      </w:r>
      <w:r w:rsidR="00B01AB4">
        <w:t>S</w:t>
      </w:r>
      <w:r>
        <w:t>avininko interneto svetainėje.</w:t>
      </w:r>
    </w:p>
    <w:p w14:paraId="0077B9A0" w14:textId="77777777" w:rsidR="00CF7231" w:rsidRPr="00BB2FE1" w:rsidRDefault="00CF7231" w:rsidP="00CF7231">
      <w:pPr>
        <w:pStyle w:val="Default"/>
        <w:numPr>
          <w:ilvl w:val="0"/>
          <w:numId w:val="11"/>
        </w:numPr>
        <w:tabs>
          <w:tab w:val="left" w:pos="1418"/>
        </w:tabs>
        <w:ind w:left="0" w:firstLine="851"/>
        <w:jc w:val="both"/>
        <w:rPr>
          <w:color w:val="auto"/>
        </w:rPr>
      </w:pPr>
      <w:r w:rsidRPr="00BB2FE1">
        <w:rPr>
          <w:color w:val="auto"/>
        </w:rPr>
        <w:t xml:space="preserve">Nuostatai tvirtinami ir keičiami Savivaldybės tarybos sprendimu. Nuostatai įsigalioja nuo jų įregistravimo Juridinių asmenų registre dienos. </w:t>
      </w:r>
    </w:p>
    <w:p w14:paraId="0C18E5E7" w14:textId="77777777" w:rsidR="00CF7231" w:rsidRPr="00BB2FE1" w:rsidRDefault="00CF7231" w:rsidP="00CF7231">
      <w:pPr>
        <w:pStyle w:val="Default"/>
        <w:numPr>
          <w:ilvl w:val="0"/>
          <w:numId w:val="11"/>
        </w:numPr>
        <w:tabs>
          <w:tab w:val="left" w:pos="1418"/>
        </w:tabs>
        <w:ind w:left="0" w:firstLine="851"/>
        <w:jc w:val="both"/>
        <w:rPr>
          <w:color w:val="auto"/>
        </w:rPr>
      </w:pPr>
      <w:r w:rsidRPr="00BB2FE1">
        <w:rPr>
          <w:color w:val="auto"/>
        </w:rPr>
        <w:t>Apie sprendimą dėl Kultūros centro pertvarkymo ar pabaigos Lietuvos Respublikos kultūros centrų įstatymo nustatyta tvarka informuojama Lietuvos Respublikos kultūros ministerija.</w:t>
      </w:r>
    </w:p>
    <w:p w14:paraId="323879EE" w14:textId="77777777" w:rsidR="00CF7231" w:rsidRPr="00BB2FE1" w:rsidRDefault="00CF7231" w:rsidP="00CF7231">
      <w:pPr>
        <w:pStyle w:val="Default"/>
        <w:numPr>
          <w:ilvl w:val="0"/>
          <w:numId w:val="11"/>
        </w:numPr>
        <w:tabs>
          <w:tab w:val="left" w:pos="1418"/>
        </w:tabs>
        <w:ind w:left="0" w:firstLine="851"/>
        <w:jc w:val="both"/>
        <w:rPr>
          <w:color w:val="auto"/>
        </w:rPr>
      </w:pPr>
      <w:r w:rsidRPr="00BB2FE1">
        <w:rPr>
          <w:color w:val="auto"/>
        </w:rPr>
        <w:t>Jei pasikeičia teisės aktai, reglamentuojantys Kultūros centro veiklą, ir jei aukštesnės galios teisės aktai atitinkamus klausimus reglamentuoja kitaip nei Nuostatuose, taikomos tų teisės aktų nuostatos.</w:t>
      </w:r>
    </w:p>
    <w:p w14:paraId="3BAA687B" w14:textId="77777777" w:rsidR="00CF7231" w:rsidRDefault="00CF7231" w:rsidP="00CF7231">
      <w:pPr>
        <w:pStyle w:val="Default"/>
        <w:numPr>
          <w:ilvl w:val="0"/>
          <w:numId w:val="11"/>
        </w:numPr>
        <w:tabs>
          <w:tab w:val="left" w:pos="1418"/>
        </w:tabs>
        <w:ind w:left="0" w:firstLine="851"/>
        <w:jc w:val="both"/>
        <w:rPr>
          <w:color w:val="auto"/>
        </w:rPr>
      </w:pPr>
      <w:r w:rsidRPr="00BB2FE1">
        <w:rPr>
          <w:color w:val="auto"/>
        </w:rPr>
        <w:t xml:space="preserve">Tai, kas nereglamentuota šiuose Nuostatuose, sprendžiama </w:t>
      </w:r>
      <w:r>
        <w:rPr>
          <w:color w:val="auto"/>
        </w:rPr>
        <w:t>taip, kaip numatyta Lietuvos Respublikos teisės aktuose.</w:t>
      </w:r>
    </w:p>
    <w:p w14:paraId="1376FDAE" w14:textId="77777777" w:rsidR="00CF7231" w:rsidRPr="00BB2FE1" w:rsidRDefault="00CF7231" w:rsidP="00CF7231">
      <w:pPr>
        <w:pStyle w:val="Default"/>
        <w:numPr>
          <w:ilvl w:val="0"/>
          <w:numId w:val="11"/>
        </w:numPr>
        <w:tabs>
          <w:tab w:val="left" w:pos="1418"/>
        </w:tabs>
        <w:ind w:left="0" w:firstLine="851"/>
        <w:jc w:val="both"/>
        <w:rPr>
          <w:color w:val="auto"/>
        </w:rPr>
      </w:pPr>
      <w:r>
        <w:rPr>
          <w:color w:val="auto"/>
        </w:rPr>
        <w:t xml:space="preserve">Už </w:t>
      </w:r>
      <w:r w:rsidRPr="00BB2FE1">
        <w:rPr>
          <w:color w:val="auto"/>
        </w:rPr>
        <w:t>Nuostatų reikalavimų vykdymo užtikrinimą atsako Kultūros centro direktorius.</w:t>
      </w:r>
    </w:p>
    <w:p w14:paraId="56EEC6D7" w14:textId="77777777" w:rsidR="00CF7231" w:rsidRPr="00F2520B" w:rsidRDefault="00CF7231" w:rsidP="00CF7231">
      <w:pPr>
        <w:jc w:val="both"/>
        <w:rPr>
          <w:szCs w:val="24"/>
        </w:rPr>
      </w:pPr>
    </w:p>
    <w:p w14:paraId="214EFCA6" w14:textId="77777777" w:rsidR="00CF7231" w:rsidRDefault="00CF7231" w:rsidP="00D17837">
      <w:pPr>
        <w:jc w:val="center"/>
        <w:rPr>
          <w:szCs w:val="24"/>
        </w:rPr>
      </w:pPr>
      <w:r w:rsidRPr="00F2520B">
        <w:rPr>
          <w:szCs w:val="24"/>
        </w:rPr>
        <w:t>_________________________</w:t>
      </w:r>
    </w:p>
    <w:p w14:paraId="6E3F3E46" w14:textId="77777777" w:rsidR="00D17837" w:rsidRDefault="00D17837" w:rsidP="00D17837">
      <w:pPr>
        <w:jc w:val="center"/>
        <w:rPr>
          <w:szCs w:val="24"/>
        </w:rPr>
      </w:pPr>
    </w:p>
    <w:p w14:paraId="0B44F8B2" w14:textId="77777777" w:rsidR="00B01AB4" w:rsidRDefault="00B01AB4" w:rsidP="00D17837">
      <w:pPr>
        <w:jc w:val="center"/>
        <w:rPr>
          <w:szCs w:val="24"/>
        </w:rPr>
      </w:pPr>
    </w:p>
    <w:p w14:paraId="7005827A" w14:textId="77777777" w:rsidR="00B01AB4" w:rsidRPr="00D17837" w:rsidRDefault="00B01AB4" w:rsidP="00D17837">
      <w:pPr>
        <w:jc w:val="center"/>
        <w:rPr>
          <w:szCs w:val="24"/>
        </w:rPr>
      </w:pPr>
    </w:p>
    <w:p w14:paraId="1E6B7CE8" w14:textId="77777777" w:rsidR="002E1F99" w:rsidRDefault="002E1F99" w:rsidP="002E1F99">
      <w:pPr>
        <w:pStyle w:val="Pavadinimas"/>
        <w:jc w:val="left"/>
        <w:rPr>
          <w:b w:val="0"/>
        </w:rPr>
      </w:pPr>
    </w:p>
    <w:p w14:paraId="1CA38A0E" w14:textId="77777777" w:rsidR="00B668F0" w:rsidRDefault="00B668F0" w:rsidP="00B668F0">
      <w:pPr>
        <w:pStyle w:val="Pavadinimas"/>
        <w:pBdr>
          <w:bottom w:val="single" w:sz="12" w:space="1" w:color="auto"/>
        </w:pBdr>
      </w:pPr>
      <w:r>
        <w:t>JURBARKO RAJONO SAVIVALDYBĖS ADMINISTRACIJOS</w:t>
      </w:r>
    </w:p>
    <w:p w14:paraId="48F3F049" w14:textId="77777777" w:rsidR="00B668F0" w:rsidRDefault="001C44F9" w:rsidP="001C44F9">
      <w:pPr>
        <w:pStyle w:val="Pavadinimas"/>
        <w:pBdr>
          <w:bottom w:val="single" w:sz="12" w:space="1" w:color="auto"/>
        </w:pBdr>
      </w:pPr>
      <w:r>
        <w:t xml:space="preserve">ŠVIETIMO, KULTŪROS IR SPORTO SKYRIUS </w:t>
      </w:r>
    </w:p>
    <w:p w14:paraId="5155F902" w14:textId="77777777" w:rsidR="002E1F99" w:rsidRDefault="002E1F99" w:rsidP="002E1F99">
      <w:pPr>
        <w:pStyle w:val="Paantrat"/>
      </w:pPr>
    </w:p>
    <w:p w14:paraId="6A3EAF6B" w14:textId="77777777" w:rsidR="002E1F99" w:rsidRDefault="002E1F99" w:rsidP="002E1F99">
      <w:pPr>
        <w:pStyle w:val="Paantrat"/>
      </w:pPr>
      <w:r>
        <w:t>AIŠKINAMASIS RAŠTAS</w:t>
      </w:r>
    </w:p>
    <w:p w14:paraId="01DC9915" w14:textId="77777777" w:rsidR="002E1F99" w:rsidRDefault="002E1F99" w:rsidP="002E1F99">
      <w:pPr>
        <w:jc w:val="center"/>
        <w:rPr>
          <w:caps/>
        </w:rPr>
      </w:pPr>
    </w:p>
    <w:p w14:paraId="06E95BC0"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61978">
        <w:rPr>
          <w:b/>
        </w:rPr>
        <w:fldChar w:fldCharType="begin">
          <w:ffData>
            <w:name w:val="DOC_DATA"/>
            <w:enabled/>
            <w:calcOnExit w:val="0"/>
            <w:textInput>
              <w:default w:val="{$DOC_DATA}"/>
            </w:textInput>
          </w:ffData>
        </w:fldChar>
      </w:r>
      <w:r>
        <w:rPr>
          <w:b/>
        </w:rPr>
        <w:instrText xml:space="preserve"> FORMTEXT </w:instrText>
      </w:r>
      <w:r w:rsidR="00261978">
        <w:rPr>
          <w:b/>
        </w:rPr>
      </w:r>
      <w:r w:rsidR="00261978">
        <w:rPr>
          <w:b/>
        </w:rPr>
        <w:fldChar w:fldCharType="separate"/>
      </w:r>
      <w:r>
        <w:rPr>
          <w:b/>
          <w:noProof/>
        </w:rPr>
        <w:t>DĖL ERŽVILKO KULTŪROS CENTRO NUOSTATŲ PATVIRTINIMO</w:t>
      </w:r>
      <w:r w:rsidR="00261978">
        <w:rPr>
          <w:b/>
        </w:rPr>
        <w:fldChar w:fldCharType="end"/>
      </w:r>
      <w:r w:rsidRPr="00FD0852">
        <w:rPr>
          <w:b/>
          <w:szCs w:val="26"/>
        </w:rPr>
        <w:t>“</w:t>
      </w:r>
      <w:r w:rsidR="00031B2B" w:rsidRPr="00FD0852">
        <w:rPr>
          <w:b/>
          <w:szCs w:val="26"/>
        </w:rPr>
        <w:t xml:space="preserve"> </w:t>
      </w:r>
      <w:r>
        <w:rPr>
          <w:b/>
          <w:bCs/>
          <w:caps/>
        </w:rPr>
        <w:t>projekto</w:t>
      </w:r>
    </w:p>
    <w:p w14:paraId="4171932B" w14:textId="77777777" w:rsidR="002E1F99" w:rsidRDefault="002E1F99" w:rsidP="002E1F99">
      <w:pPr>
        <w:tabs>
          <w:tab w:val="left" w:pos="567"/>
        </w:tabs>
        <w:jc w:val="center"/>
      </w:pPr>
    </w:p>
    <w:p w14:paraId="3D27AEDB" w14:textId="77777777" w:rsidR="002E1F99" w:rsidRDefault="002E1F99" w:rsidP="002E1F99">
      <w:pPr>
        <w:tabs>
          <w:tab w:val="left" w:pos="567"/>
        </w:tabs>
        <w:jc w:val="center"/>
      </w:pPr>
    </w:p>
    <w:p w14:paraId="366BD4BC" w14:textId="77777777" w:rsidR="00001758" w:rsidRDefault="00261978"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61CD0D95" w14:textId="77777777" w:rsidR="002E1F99" w:rsidRDefault="002E1F99" w:rsidP="002E1F99">
      <w:pPr>
        <w:tabs>
          <w:tab w:val="left" w:pos="0"/>
        </w:tabs>
        <w:jc w:val="center"/>
      </w:pPr>
      <w:r>
        <w:t>Jurbarkas</w:t>
      </w:r>
    </w:p>
    <w:p w14:paraId="128EEC71" w14:textId="77777777" w:rsidR="006A29E6" w:rsidRDefault="006A29E6" w:rsidP="006A29E6"/>
    <w:tbl>
      <w:tblPr>
        <w:tblW w:w="0" w:type="auto"/>
        <w:tblLook w:val="0000" w:firstRow="0" w:lastRow="0" w:firstColumn="0" w:lastColumn="0" w:noHBand="0" w:noVBand="0"/>
      </w:tblPr>
      <w:tblGrid>
        <w:gridCol w:w="9525"/>
      </w:tblGrid>
      <w:tr w:rsidR="006A29E6" w:rsidRPr="003B58A4" w14:paraId="05A92F9D" w14:textId="77777777" w:rsidTr="007371F4">
        <w:tc>
          <w:tcPr>
            <w:tcW w:w="9854" w:type="dxa"/>
          </w:tcPr>
          <w:p w14:paraId="10116054" w14:textId="77777777" w:rsidR="006A29E6" w:rsidRPr="003B58A4" w:rsidRDefault="006A29E6" w:rsidP="007371F4">
            <w:pPr>
              <w:tabs>
                <w:tab w:val="left" w:pos="0"/>
              </w:tabs>
              <w:rPr>
                <w:b/>
                <w:bCs/>
                <w:szCs w:val="24"/>
              </w:rPr>
            </w:pPr>
            <w:r w:rsidRPr="003B58A4">
              <w:rPr>
                <w:b/>
                <w:bCs/>
                <w:i/>
                <w:iCs/>
                <w:szCs w:val="24"/>
              </w:rPr>
              <w:t>1. Parengto projekto tikslai ir uždaviniai.</w:t>
            </w:r>
          </w:p>
        </w:tc>
      </w:tr>
      <w:tr w:rsidR="006A29E6" w:rsidRPr="003B58A4" w14:paraId="44CA111A" w14:textId="77777777" w:rsidTr="007371F4">
        <w:tc>
          <w:tcPr>
            <w:tcW w:w="9854" w:type="dxa"/>
          </w:tcPr>
          <w:p w14:paraId="46945D3F" w14:textId="77777777" w:rsidR="006A29E6" w:rsidRPr="003B58A4" w:rsidRDefault="00684DB2" w:rsidP="007371F4">
            <w:pPr>
              <w:tabs>
                <w:tab w:val="left" w:pos="0"/>
              </w:tabs>
              <w:jc w:val="both"/>
              <w:rPr>
                <w:szCs w:val="24"/>
              </w:rPr>
            </w:pPr>
            <w:r w:rsidRPr="003B58A4">
              <w:rPr>
                <w:szCs w:val="24"/>
              </w:rPr>
              <w:t>Projekto tikslas – patvirtinti atnaujintus Eržvilko kultūros centro nuostatus</w:t>
            </w:r>
          </w:p>
        </w:tc>
      </w:tr>
      <w:tr w:rsidR="006A29E6" w:rsidRPr="003B58A4" w14:paraId="4F33E1BD" w14:textId="77777777" w:rsidTr="007371F4">
        <w:tc>
          <w:tcPr>
            <w:tcW w:w="9854" w:type="dxa"/>
          </w:tcPr>
          <w:p w14:paraId="16FEFCC5" w14:textId="77777777" w:rsidR="006A29E6" w:rsidRPr="003B58A4" w:rsidRDefault="006A29E6" w:rsidP="007371F4">
            <w:pPr>
              <w:tabs>
                <w:tab w:val="left" w:pos="0"/>
              </w:tabs>
              <w:rPr>
                <w:b/>
                <w:bCs/>
                <w:szCs w:val="24"/>
              </w:rPr>
            </w:pPr>
            <w:r w:rsidRPr="003B58A4">
              <w:rPr>
                <w:b/>
                <w:bCs/>
                <w:i/>
                <w:iCs/>
                <w:szCs w:val="24"/>
              </w:rPr>
              <w:t>2. Kaip šiuo metu yra sureguliuoti projekte aptarti klausimai.</w:t>
            </w:r>
          </w:p>
        </w:tc>
      </w:tr>
      <w:tr w:rsidR="006A29E6" w:rsidRPr="003B58A4" w14:paraId="2D031B5E" w14:textId="77777777" w:rsidTr="007371F4">
        <w:tc>
          <w:tcPr>
            <w:tcW w:w="9854" w:type="dxa"/>
          </w:tcPr>
          <w:p w14:paraId="1467F724" w14:textId="77777777" w:rsidR="00AA0A8B" w:rsidRPr="003B58A4" w:rsidRDefault="00A33ABE" w:rsidP="00A33ABE">
            <w:pPr>
              <w:jc w:val="both"/>
              <w:rPr>
                <w:szCs w:val="24"/>
              </w:rPr>
            </w:pPr>
            <w:r w:rsidRPr="003B58A4">
              <w:rPr>
                <w:szCs w:val="24"/>
              </w:rPr>
              <w:t>Sprendimo projektas parengtas ir teikiamas vadovaujantis Lietuvos Respublikos kultūros centrų įstatymu, Lietuvos Respublikos Seimo 2023 m. lapkričio 16 d. priimtu Lietuvos Respublikos biudžetinių įstaigų įstatymo Nr. 1-1113 pakeitimo įstatymu Nr. XIV-2241 (toliau – Pakeitimo įstatymas), kuriuo pakeista dalis Lietuvos Respublikos biudžetinių įstaigų įstatymo</w:t>
            </w:r>
            <w:r w:rsidR="00BB182F" w:rsidRPr="003B58A4">
              <w:rPr>
                <w:szCs w:val="24"/>
              </w:rPr>
              <w:t xml:space="preserve"> nuostatų (toliau – Biudžetinių įstaigų įstatymas). Biudžetinių įstaigų įstatymo</w:t>
            </w:r>
            <w:r w:rsidR="00AA0A8B" w:rsidRPr="003B58A4">
              <w:rPr>
                <w:szCs w:val="24"/>
              </w:rPr>
              <w:t xml:space="preserve"> pakeitimai pilna apimtimi įsigaliojo nuo 2024 m. sausio 1 d.</w:t>
            </w:r>
            <w:r w:rsidR="003B58A4">
              <w:rPr>
                <w:szCs w:val="24"/>
              </w:rPr>
              <w:t xml:space="preserve"> </w:t>
            </w:r>
            <w:r w:rsidR="00AA0A8B" w:rsidRPr="003B58A4">
              <w:rPr>
                <w:szCs w:val="24"/>
              </w:rPr>
              <w:t>Pakeitimo įstatymu buvo patikslinta biudžetinės įstaigos samprata; pakoreguotos biudžetinės įstaigos teisės ir pareigos;</w:t>
            </w:r>
            <w:r w:rsidR="003B58A4">
              <w:rPr>
                <w:szCs w:val="24"/>
              </w:rPr>
              <w:t xml:space="preserve"> </w:t>
            </w:r>
            <w:r w:rsidR="00AA0A8B" w:rsidRPr="003B58A4">
              <w:rPr>
                <w:szCs w:val="24"/>
              </w:rPr>
              <w:t>patikslintos biudžetinės įstaigos savininko teis</w:t>
            </w:r>
            <w:r w:rsidR="00A96ADD" w:rsidRPr="003B58A4">
              <w:rPr>
                <w:szCs w:val="24"/>
              </w:rPr>
              <w:t>e</w:t>
            </w:r>
            <w:r w:rsidR="00AA0A8B" w:rsidRPr="003B58A4">
              <w:rPr>
                <w:szCs w:val="24"/>
              </w:rPr>
              <w:t xml:space="preserve">s </w:t>
            </w:r>
            <w:r w:rsidR="00A96ADD" w:rsidRPr="003B58A4">
              <w:rPr>
                <w:szCs w:val="24"/>
              </w:rPr>
              <w:t xml:space="preserve">ir pareigas </w:t>
            </w:r>
            <w:r w:rsidR="00AA0A8B" w:rsidRPr="003B58A4">
              <w:rPr>
                <w:szCs w:val="24"/>
              </w:rPr>
              <w:t>įgyvendinančios institucijos kompetencijos</w:t>
            </w:r>
            <w:r w:rsidR="00A96ADD" w:rsidRPr="003B58A4">
              <w:rPr>
                <w:szCs w:val="24"/>
              </w:rPr>
              <w:t>; nustatyti biudžetinės įstaigos nuostatų reikalavimai</w:t>
            </w:r>
            <w:r w:rsidR="00E13DC1" w:rsidRPr="003B58A4">
              <w:rPr>
                <w:szCs w:val="24"/>
              </w:rPr>
              <w:t>; įtvirtintos nuostatos dėl biudžetinės įstaigos vadovo priėmimo į pareigas ir jo kadencijų skaičiaus, nustatytos biudžetinių įstaigų vadovo kompetencijos bei pakeista daugelis kitų Biudžetin</w:t>
            </w:r>
            <w:r w:rsidR="002D6074" w:rsidRPr="003B58A4">
              <w:rPr>
                <w:szCs w:val="24"/>
              </w:rPr>
              <w:t>ių įstaigų įstatymo nuostatų.</w:t>
            </w:r>
          </w:p>
          <w:p w14:paraId="7380CDA2" w14:textId="77777777" w:rsidR="002D6074" w:rsidRPr="003B58A4" w:rsidRDefault="002D6074" w:rsidP="00A33ABE">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2F5DAA7A" w14:textId="77777777" w:rsidR="007E2158" w:rsidRPr="003B58A4" w:rsidRDefault="002D6074" w:rsidP="00A33ABE">
            <w:pPr>
              <w:jc w:val="both"/>
              <w:rPr>
                <w:szCs w:val="24"/>
              </w:rPr>
            </w:pPr>
            <w:r w:rsidRPr="003B58A4">
              <w:rPr>
                <w:szCs w:val="24"/>
              </w:rPr>
              <w:t xml:space="preserve">Lietuvos Respublikos Seimas 2023 m. lapkričio 16 d. priėmė Lietuvos Respublikos vietos savivaldos įstatymo Nr. I-533 </w:t>
            </w:r>
            <w:r w:rsidR="00A750F9" w:rsidRPr="003B58A4">
              <w:rPr>
                <w:szCs w:val="24"/>
              </w:rPr>
              <w:t>pakeitimo įstatymą Nr. XIV-2246</w:t>
            </w:r>
            <w:r w:rsidR="00650446" w:rsidRPr="003B58A4">
              <w:rPr>
                <w:szCs w:val="24"/>
              </w:rPr>
              <w:t xml:space="preserve"> (toliau – </w:t>
            </w:r>
            <w:r w:rsidR="007E2158" w:rsidRPr="003B58A4">
              <w:rPr>
                <w:szCs w:val="24"/>
              </w:rPr>
              <w:t>Vietos savivaldos</w:t>
            </w:r>
            <w:r w:rsidR="00650446" w:rsidRPr="003B58A4">
              <w:rPr>
                <w:szCs w:val="24"/>
              </w:rPr>
              <w:t xml:space="preserve"> įstatymas)</w:t>
            </w:r>
            <w:r w:rsidR="00A750F9" w:rsidRPr="003B58A4">
              <w:rPr>
                <w:szCs w:val="24"/>
              </w:rPr>
              <w:t xml:space="preserve">, kuris įsigaliojo nuo 2024 m. sausio 1 d. </w:t>
            </w:r>
            <w:r w:rsidR="007E2158" w:rsidRPr="003B58A4">
              <w:rPr>
                <w:szCs w:val="24"/>
              </w:rPr>
              <w:t>Vietos savivaldos</w:t>
            </w:r>
            <w:r w:rsidR="00650446" w:rsidRPr="003B58A4">
              <w:rPr>
                <w:szCs w:val="24"/>
              </w:rPr>
              <w:t xml:space="preserve"> įstatymu buvo pakeistas </w:t>
            </w:r>
            <w:r w:rsidR="00B01AB4">
              <w:rPr>
                <w:szCs w:val="24"/>
              </w:rPr>
              <w:t xml:space="preserve">    </w:t>
            </w:r>
            <w:r w:rsidR="00650446" w:rsidRPr="003B58A4">
              <w:rPr>
                <w:szCs w:val="24"/>
              </w:rPr>
              <w:t xml:space="preserve">15 straipsnio 2 dalies 9 punktas, numatantis, jog savivaldybės tarybos viena iš kompetencijų yra savivaldybės biudžetinių įstaigų nuostatų tvirtinimas mero teikimu ir 27 straipsnio 2 dalies 6 punktas, kuris nurodo, jog meras teikia savivaldybės tarybai tvirtinti savivaldybės biudžetinių įstaigų nuostatus. </w:t>
            </w:r>
            <w:r w:rsidR="007E2158" w:rsidRPr="003B58A4">
              <w:rPr>
                <w:szCs w:val="24"/>
              </w:rPr>
              <w:t xml:space="preserve">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sidR="00B01AB4">
              <w:rPr>
                <w:szCs w:val="24"/>
              </w:rPr>
              <w:t xml:space="preserve">1 </w:t>
            </w:r>
            <w:r w:rsidR="007E2158" w:rsidRPr="003B58A4">
              <w:rPr>
                <w:szCs w:val="24"/>
              </w:rPr>
              <w:t>d., įsigaliojus naujam teisiniam reglamentavimui, neteko galios.</w:t>
            </w:r>
          </w:p>
          <w:p w14:paraId="3761D014" w14:textId="77777777" w:rsidR="006A29E6" w:rsidRPr="003B58A4" w:rsidRDefault="00A33ABE" w:rsidP="00A33ABE">
            <w:pPr>
              <w:jc w:val="both"/>
              <w:rPr>
                <w:szCs w:val="24"/>
              </w:rPr>
            </w:pPr>
            <w:r w:rsidRPr="003B58A4">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w:t>
            </w:r>
            <w:r w:rsidR="00650446" w:rsidRPr="003B58A4">
              <w:rPr>
                <w:szCs w:val="24"/>
              </w:rPr>
              <w:t>, konsultuodamasis su darbuotojų atstovais</w:t>
            </w:r>
            <w:r w:rsidRPr="003B58A4">
              <w:rPr>
                <w:szCs w:val="24"/>
              </w:rPr>
              <w:t>.</w:t>
            </w:r>
          </w:p>
          <w:p w14:paraId="3E786D3A" w14:textId="77777777" w:rsidR="00C0389E" w:rsidRPr="003B58A4" w:rsidRDefault="00C0389E" w:rsidP="00A33ABE">
            <w:pPr>
              <w:jc w:val="both"/>
              <w:rPr>
                <w:szCs w:val="24"/>
              </w:rPr>
            </w:pPr>
            <w:r w:rsidRPr="003B58A4">
              <w:rPr>
                <w:szCs w:val="24"/>
              </w:rPr>
              <w:t>Atsižvelgiant į aukščiau nurodytą pasikeitusį teisinį reguliavimą, peržiūrėti ir pakeisti Eržvilko kultūros centro nuostatai.</w:t>
            </w:r>
          </w:p>
        </w:tc>
      </w:tr>
      <w:tr w:rsidR="006A29E6" w:rsidRPr="003B58A4" w14:paraId="3B4A9C48" w14:textId="77777777" w:rsidTr="007371F4">
        <w:tc>
          <w:tcPr>
            <w:tcW w:w="9854" w:type="dxa"/>
          </w:tcPr>
          <w:p w14:paraId="6B3DC20F" w14:textId="77777777" w:rsidR="006A29E6" w:rsidRPr="003B58A4" w:rsidRDefault="006A29E6" w:rsidP="007371F4">
            <w:pPr>
              <w:tabs>
                <w:tab w:val="left" w:pos="0"/>
              </w:tabs>
              <w:rPr>
                <w:b/>
                <w:bCs/>
                <w:i/>
                <w:iCs/>
                <w:szCs w:val="24"/>
              </w:rPr>
            </w:pPr>
            <w:r w:rsidRPr="003B58A4">
              <w:rPr>
                <w:b/>
                <w:bCs/>
                <w:i/>
                <w:iCs/>
                <w:szCs w:val="24"/>
              </w:rPr>
              <w:t>3. Kokių pozityvių rezultatų laukiama.</w:t>
            </w:r>
          </w:p>
        </w:tc>
      </w:tr>
      <w:tr w:rsidR="006A29E6" w:rsidRPr="003B58A4" w14:paraId="795A56B9" w14:textId="77777777" w:rsidTr="007371F4">
        <w:tc>
          <w:tcPr>
            <w:tcW w:w="9854" w:type="dxa"/>
          </w:tcPr>
          <w:p w14:paraId="385A401C" w14:textId="77777777" w:rsidR="00435E61" w:rsidRPr="003B58A4" w:rsidRDefault="00684DB2" w:rsidP="007371F4">
            <w:pPr>
              <w:tabs>
                <w:tab w:val="left" w:pos="0"/>
              </w:tabs>
              <w:jc w:val="both"/>
              <w:rPr>
                <w:szCs w:val="24"/>
              </w:rPr>
            </w:pPr>
            <w:r w:rsidRPr="003B58A4">
              <w:rPr>
                <w:szCs w:val="24"/>
              </w:rPr>
              <w:t>Bus įgyvendinti teisės aktų reikalavimai.</w:t>
            </w:r>
          </w:p>
        </w:tc>
      </w:tr>
      <w:tr w:rsidR="006A29E6" w:rsidRPr="003B58A4" w14:paraId="266A98AC" w14:textId="77777777" w:rsidTr="007371F4">
        <w:tc>
          <w:tcPr>
            <w:tcW w:w="9854" w:type="dxa"/>
          </w:tcPr>
          <w:p w14:paraId="19BDEE45" w14:textId="77777777" w:rsidR="006A29E6" w:rsidRPr="003B58A4" w:rsidRDefault="006A29E6" w:rsidP="007371F4">
            <w:pPr>
              <w:tabs>
                <w:tab w:val="left" w:pos="0"/>
              </w:tabs>
              <w:jc w:val="both"/>
              <w:rPr>
                <w:b/>
                <w:bCs/>
                <w:i/>
                <w:iCs/>
                <w:szCs w:val="24"/>
              </w:rPr>
            </w:pPr>
            <w:r w:rsidRPr="003B58A4">
              <w:rPr>
                <w:b/>
                <w:bCs/>
                <w:i/>
                <w:iCs/>
                <w:szCs w:val="24"/>
              </w:rPr>
              <w:t>4. Galimos neigiamos priimto projekto pasekmės ir kokių priemonių reikėtų imtis, kad tokių pasekmių būtų išvengta.</w:t>
            </w:r>
          </w:p>
        </w:tc>
      </w:tr>
      <w:tr w:rsidR="006A29E6" w:rsidRPr="003B58A4" w14:paraId="73A049CD" w14:textId="77777777" w:rsidTr="007371F4">
        <w:tc>
          <w:tcPr>
            <w:tcW w:w="9854" w:type="dxa"/>
          </w:tcPr>
          <w:p w14:paraId="626FBC86" w14:textId="77777777" w:rsidR="006A29E6" w:rsidRPr="003B58A4" w:rsidRDefault="00684DB2" w:rsidP="007371F4">
            <w:pPr>
              <w:tabs>
                <w:tab w:val="left" w:pos="0"/>
              </w:tabs>
              <w:jc w:val="both"/>
              <w:rPr>
                <w:szCs w:val="24"/>
              </w:rPr>
            </w:pPr>
            <w:r w:rsidRPr="003B58A4">
              <w:rPr>
                <w:szCs w:val="24"/>
              </w:rPr>
              <w:t>Neigiamų pasekmių nenumatoma.</w:t>
            </w:r>
          </w:p>
        </w:tc>
      </w:tr>
      <w:tr w:rsidR="006A29E6" w:rsidRPr="003B58A4" w14:paraId="0C2E1226" w14:textId="77777777" w:rsidTr="007371F4">
        <w:tc>
          <w:tcPr>
            <w:tcW w:w="9854" w:type="dxa"/>
          </w:tcPr>
          <w:p w14:paraId="673C379B" w14:textId="77777777" w:rsidR="006A29E6" w:rsidRPr="003B58A4" w:rsidRDefault="006A29E6" w:rsidP="007371F4">
            <w:pPr>
              <w:tabs>
                <w:tab w:val="left" w:pos="0"/>
              </w:tabs>
              <w:jc w:val="both"/>
              <w:rPr>
                <w:b/>
                <w:bCs/>
                <w:i/>
                <w:iCs/>
                <w:szCs w:val="24"/>
              </w:rPr>
            </w:pPr>
            <w:r w:rsidRPr="003B58A4">
              <w:rPr>
                <w:b/>
                <w:bCs/>
                <w:i/>
                <w:iCs/>
                <w:szCs w:val="24"/>
              </w:rPr>
              <w:t>5. Kokie šios srities aktai tebegalioja (pateikiamas aktų sąrašas) ir kokius galiojančius aktus būtina pakeisti ar panaikinti, priėmus teikiamą projektą.</w:t>
            </w:r>
          </w:p>
        </w:tc>
      </w:tr>
      <w:tr w:rsidR="006A29E6" w:rsidRPr="003B58A4" w14:paraId="2D880B56" w14:textId="77777777" w:rsidTr="007371F4">
        <w:tc>
          <w:tcPr>
            <w:tcW w:w="9854" w:type="dxa"/>
          </w:tcPr>
          <w:p w14:paraId="5E7AF14D" w14:textId="77777777" w:rsidR="006A29E6" w:rsidRPr="003B58A4" w:rsidRDefault="00684DB2" w:rsidP="007371F4">
            <w:pPr>
              <w:tabs>
                <w:tab w:val="left" w:pos="0"/>
              </w:tabs>
              <w:jc w:val="both"/>
              <w:rPr>
                <w:szCs w:val="24"/>
              </w:rPr>
            </w:pPr>
            <w:r w:rsidRPr="003B58A4">
              <w:rPr>
                <w:szCs w:val="24"/>
              </w:rPr>
              <w:t>Priėmus teikiamą projektą reikės panaikinti šiuo metu galiojantį Jurbarko rajono savivaldybės tarybos 2023 m. spalio 26 d. sprendimą Nr. T2-294 „Dėl Eržvilko kultūros centro nuostatų patvirtinimo“.</w:t>
            </w:r>
          </w:p>
        </w:tc>
      </w:tr>
      <w:tr w:rsidR="006A29E6" w:rsidRPr="003B58A4" w14:paraId="38EE5771" w14:textId="77777777" w:rsidTr="007371F4">
        <w:tc>
          <w:tcPr>
            <w:tcW w:w="9854" w:type="dxa"/>
          </w:tcPr>
          <w:p w14:paraId="5727BF74" w14:textId="77777777" w:rsidR="006A29E6" w:rsidRPr="003B58A4" w:rsidRDefault="006A29E6" w:rsidP="007371F4">
            <w:pPr>
              <w:tabs>
                <w:tab w:val="left" w:pos="0"/>
              </w:tabs>
              <w:rPr>
                <w:b/>
                <w:bCs/>
                <w:i/>
                <w:iCs/>
                <w:szCs w:val="24"/>
              </w:rPr>
            </w:pPr>
            <w:r w:rsidRPr="003B58A4">
              <w:rPr>
                <w:b/>
                <w:bCs/>
                <w:i/>
                <w:iCs/>
                <w:szCs w:val="24"/>
              </w:rPr>
              <w:t>6. Projekto rengimo metu gauti specialistų vertinimai ir išvados, ekonominiai apskaičiavimai (sąmatos), konkretūs finansavimo šaltiniai.</w:t>
            </w:r>
          </w:p>
          <w:p w14:paraId="2AE89D7C" w14:textId="77777777" w:rsidR="006A29E6" w:rsidRPr="003B58A4" w:rsidRDefault="00023884" w:rsidP="007371F4">
            <w:pPr>
              <w:tabs>
                <w:tab w:val="left" w:pos="0"/>
              </w:tabs>
              <w:rPr>
                <w:szCs w:val="24"/>
              </w:rPr>
            </w:pPr>
            <w:r w:rsidRPr="003B58A4">
              <w:rPr>
                <w:szCs w:val="24"/>
              </w:rPr>
              <w:t>Negauta.</w:t>
            </w:r>
          </w:p>
        </w:tc>
      </w:tr>
      <w:tr w:rsidR="006A29E6" w:rsidRPr="003B58A4" w14:paraId="2084433D" w14:textId="77777777" w:rsidTr="007371F4">
        <w:tc>
          <w:tcPr>
            <w:tcW w:w="9854" w:type="dxa"/>
          </w:tcPr>
          <w:p w14:paraId="2A9D6923" w14:textId="77777777" w:rsidR="006A29E6" w:rsidRPr="003B58A4" w:rsidRDefault="006A29E6" w:rsidP="007371F4">
            <w:pPr>
              <w:tabs>
                <w:tab w:val="left" w:pos="0"/>
              </w:tabs>
              <w:jc w:val="both"/>
              <w:rPr>
                <w:b/>
                <w:i/>
                <w:szCs w:val="24"/>
              </w:rPr>
            </w:pPr>
            <w:r w:rsidRPr="003B58A4">
              <w:rPr>
                <w:b/>
                <w:i/>
                <w:szCs w:val="24"/>
              </w:rPr>
              <w:t>7. Ar reikalingas projekto antikorupcinis vertinimas</w:t>
            </w:r>
            <w:r w:rsidR="00FD0852" w:rsidRPr="003B58A4">
              <w:rPr>
                <w:b/>
                <w:i/>
                <w:szCs w:val="24"/>
              </w:rPr>
              <w:t>.</w:t>
            </w:r>
          </w:p>
          <w:p w14:paraId="73D72A72" w14:textId="77777777" w:rsidR="006A29E6" w:rsidRPr="003B58A4" w:rsidRDefault="00023884" w:rsidP="007371F4">
            <w:pPr>
              <w:tabs>
                <w:tab w:val="left" w:pos="0"/>
              </w:tabs>
              <w:jc w:val="both"/>
              <w:rPr>
                <w:szCs w:val="24"/>
              </w:rPr>
            </w:pPr>
            <w:r w:rsidRPr="003B58A4">
              <w:rPr>
                <w:szCs w:val="24"/>
              </w:rPr>
              <w:t>Nereikalingas.</w:t>
            </w:r>
          </w:p>
        </w:tc>
      </w:tr>
      <w:tr w:rsidR="006A29E6" w:rsidRPr="003B58A4" w14:paraId="5C815B8A" w14:textId="77777777" w:rsidTr="007371F4">
        <w:tc>
          <w:tcPr>
            <w:tcW w:w="9854" w:type="dxa"/>
          </w:tcPr>
          <w:p w14:paraId="0D143D53" w14:textId="77777777" w:rsidR="006A29E6" w:rsidRPr="003B58A4" w:rsidRDefault="006A29E6" w:rsidP="007371F4">
            <w:pPr>
              <w:tabs>
                <w:tab w:val="left" w:pos="0"/>
              </w:tabs>
              <w:jc w:val="both"/>
              <w:rPr>
                <w:b/>
                <w:i/>
                <w:szCs w:val="24"/>
              </w:rPr>
            </w:pPr>
            <w:r w:rsidRPr="003B58A4">
              <w:rPr>
                <w:b/>
                <w:i/>
                <w:szCs w:val="24"/>
              </w:rPr>
              <w:t>8. Projekto iniciatorius, autorius ar autorių grupė.</w:t>
            </w:r>
          </w:p>
        </w:tc>
      </w:tr>
      <w:tr w:rsidR="006A29E6" w:rsidRPr="003B58A4" w14:paraId="76C7E486" w14:textId="77777777" w:rsidTr="007371F4">
        <w:tc>
          <w:tcPr>
            <w:tcW w:w="9854" w:type="dxa"/>
          </w:tcPr>
          <w:p w14:paraId="69A1946C" w14:textId="77777777" w:rsidR="006A29E6" w:rsidRPr="003B58A4" w:rsidRDefault="00023884" w:rsidP="007371F4">
            <w:pPr>
              <w:tabs>
                <w:tab w:val="left" w:pos="0"/>
              </w:tabs>
              <w:jc w:val="both"/>
              <w:rPr>
                <w:szCs w:val="24"/>
              </w:rPr>
            </w:pPr>
            <w:r w:rsidRPr="003B58A4">
              <w:rPr>
                <w:szCs w:val="24"/>
              </w:rPr>
              <w:t xml:space="preserve">Jurbarko rajono savivaldybės administracijos Švietimo, kultūros ir sporto skyriaus </w:t>
            </w:r>
            <w:r w:rsidR="00A33ABE" w:rsidRPr="003B58A4">
              <w:rPr>
                <w:szCs w:val="24"/>
              </w:rPr>
              <w:t>vyriausioji specialistė Aida Bliundžiuvaitienė.</w:t>
            </w:r>
          </w:p>
        </w:tc>
      </w:tr>
      <w:tr w:rsidR="006A29E6" w:rsidRPr="003B58A4" w14:paraId="79C5FC77" w14:textId="77777777" w:rsidTr="007371F4">
        <w:tc>
          <w:tcPr>
            <w:tcW w:w="9854" w:type="dxa"/>
          </w:tcPr>
          <w:p w14:paraId="6D96DB18" w14:textId="77777777" w:rsidR="006A29E6" w:rsidRPr="003B58A4" w:rsidRDefault="006A29E6" w:rsidP="007371F4">
            <w:pPr>
              <w:tabs>
                <w:tab w:val="left" w:pos="0"/>
              </w:tabs>
              <w:rPr>
                <w:b/>
                <w:bCs/>
                <w:i/>
                <w:iCs/>
                <w:szCs w:val="24"/>
              </w:rPr>
            </w:pPr>
            <w:r w:rsidRPr="003B58A4">
              <w:rPr>
                <w:b/>
                <w:bCs/>
                <w:i/>
                <w:iCs/>
                <w:szCs w:val="24"/>
              </w:rPr>
              <w:t>9. Kiti, autorių nuomone, reikalingi pagrindimai ir paaiškinimai.</w:t>
            </w:r>
          </w:p>
          <w:p w14:paraId="4F600FA5" w14:textId="77777777" w:rsidR="006A29E6" w:rsidRDefault="0018189C" w:rsidP="0018189C">
            <w:pPr>
              <w:tabs>
                <w:tab w:val="left" w:pos="0"/>
              </w:tabs>
              <w:jc w:val="both"/>
              <w:rPr>
                <w:szCs w:val="24"/>
              </w:rPr>
            </w:pPr>
            <w:r>
              <w:rPr>
                <w:szCs w:val="24"/>
              </w:rPr>
              <w:t>Atsižvelgiant į gautas Vyriausybės atstovo pastabas</w:t>
            </w:r>
            <w:r w:rsidRPr="0018189C">
              <w:rPr>
                <w:szCs w:val="24"/>
              </w:rPr>
              <w:t xml:space="preserve"> tikslinamas 41.5 p. „41.5. neviršydamas Kultūros centro darbo užmokesčio fondui skirtų lėšų, suderinęs su Jurbarko rajono savivaldybės administracijos Švietimo, kultūros ir sporto skyriumi, Jurbarko rajono savivaldybės administracijos Finansų skyriumi ir vadovaudamasis teisės aktais, tvirtina </w:t>
            </w:r>
            <w:r w:rsidRPr="0018189C">
              <w:rPr>
                <w:strike/>
                <w:szCs w:val="24"/>
                <w:highlight w:val="yellow"/>
              </w:rPr>
              <w:t>didžiausią leistiną</w:t>
            </w:r>
            <w:r w:rsidRPr="0018189C">
              <w:rPr>
                <w:szCs w:val="24"/>
              </w:rPr>
              <w:t xml:space="preserve"> Kultūros centro pareigybių (etatų) skaičių ir pareigybių sąrašą;“</w:t>
            </w:r>
          </w:p>
          <w:p w14:paraId="33450462" w14:textId="77777777" w:rsidR="00310C56" w:rsidRPr="003B58A4" w:rsidRDefault="00310C56" w:rsidP="0018189C">
            <w:pPr>
              <w:tabs>
                <w:tab w:val="left" w:pos="0"/>
              </w:tabs>
              <w:jc w:val="both"/>
              <w:rPr>
                <w:szCs w:val="24"/>
              </w:rPr>
            </w:pPr>
            <w:r w:rsidRPr="00310C56">
              <w:rPr>
                <w:szCs w:val="24"/>
              </w:rPr>
              <w:t xml:space="preserve">Atsižvelgiant į Jurbarko rajono savivaldybės tarybos finansų, biudžeto ir rajono plėtros komiteto pasiūlymą, patikslintas 41.5 p. „41.5. neviršydamas Kultūros centro darbo užmokesčio fondui skirtų lėšų, suderinęs su Jurbarko rajono savivaldybės administracijos Švietimo, kultūros ir sporto skyriumi, Jurbarko rajono savivaldybės administracijos Finansų skyriumi ir vadovaudamasis teisės aktais, tvirtina Kultūros centro pareigybių (etatų) skaičių ir pareigybių sąrašą, </w:t>
            </w:r>
            <w:r w:rsidRPr="00310C56">
              <w:rPr>
                <w:szCs w:val="24"/>
                <w:highlight w:val="yellow"/>
              </w:rPr>
              <w:t>konsultuodamasis su darbuotojų atstovais;“</w:t>
            </w:r>
          </w:p>
        </w:tc>
      </w:tr>
      <w:tr w:rsidR="006A29E6" w:rsidRPr="003B58A4" w14:paraId="51209718" w14:textId="77777777" w:rsidTr="007371F4">
        <w:tc>
          <w:tcPr>
            <w:tcW w:w="9854" w:type="dxa"/>
          </w:tcPr>
          <w:p w14:paraId="3B734B68" w14:textId="77777777" w:rsidR="006A29E6" w:rsidRPr="003B58A4" w:rsidRDefault="006A29E6" w:rsidP="007371F4">
            <w:pPr>
              <w:tabs>
                <w:tab w:val="left" w:pos="0"/>
              </w:tabs>
              <w:jc w:val="both"/>
              <w:rPr>
                <w:b/>
                <w:i/>
                <w:szCs w:val="24"/>
              </w:rPr>
            </w:pPr>
            <w:r w:rsidRPr="003B58A4">
              <w:rPr>
                <w:b/>
                <w:i/>
                <w:szCs w:val="24"/>
              </w:rPr>
              <w:t>10. Sprendimas įteikiamas (kam ir kiek egz.)</w:t>
            </w:r>
            <w:r w:rsidR="00FD0852" w:rsidRPr="003B58A4">
              <w:rPr>
                <w:b/>
                <w:i/>
                <w:szCs w:val="24"/>
              </w:rPr>
              <w:t>.</w:t>
            </w:r>
          </w:p>
        </w:tc>
      </w:tr>
      <w:tr w:rsidR="006A29E6" w:rsidRPr="003B58A4" w14:paraId="4AAC290C" w14:textId="77777777" w:rsidTr="007371F4">
        <w:tc>
          <w:tcPr>
            <w:tcW w:w="9854" w:type="dxa"/>
          </w:tcPr>
          <w:p w14:paraId="6A51440A" w14:textId="77777777" w:rsidR="006A29E6" w:rsidRPr="003B58A4" w:rsidRDefault="00A33ABE" w:rsidP="007371F4">
            <w:pPr>
              <w:tabs>
                <w:tab w:val="left" w:pos="0"/>
              </w:tabs>
              <w:jc w:val="both"/>
              <w:rPr>
                <w:bCs/>
                <w:iCs/>
                <w:szCs w:val="24"/>
              </w:rPr>
            </w:pPr>
            <w:r w:rsidRPr="003B58A4">
              <w:rPr>
                <w:bCs/>
                <w:iCs/>
                <w:szCs w:val="24"/>
              </w:rPr>
              <w:t>Po 1 egz. Švietimo, kultūros ir sporto skyriui – per DVS, Eržvilko kultūros centrui – el. paštu.</w:t>
            </w:r>
          </w:p>
        </w:tc>
      </w:tr>
    </w:tbl>
    <w:p w14:paraId="49AF7D09" w14:textId="77777777" w:rsidR="006A29E6" w:rsidRPr="003B58A4" w:rsidRDefault="006A29E6" w:rsidP="006A29E6">
      <w:pPr>
        <w:rPr>
          <w:szCs w:val="24"/>
        </w:rPr>
      </w:pPr>
    </w:p>
    <w:p w14:paraId="6C5CADA4" w14:textId="77777777" w:rsidR="002E1F99" w:rsidRPr="003B58A4" w:rsidRDefault="002E1F99" w:rsidP="002E1F99">
      <w:pPr>
        <w:tabs>
          <w:tab w:val="left" w:pos="567"/>
        </w:tabs>
        <w:rPr>
          <w:szCs w:val="24"/>
        </w:rPr>
      </w:pPr>
    </w:p>
    <w:p w14:paraId="3A7E5195" w14:textId="77777777" w:rsidR="002E1F99" w:rsidRPr="003B58A4" w:rsidRDefault="002E1F99" w:rsidP="002E1F99">
      <w:pPr>
        <w:tabs>
          <w:tab w:val="left" w:pos="567"/>
        </w:tabs>
        <w:rPr>
          <w:szCs w:val="24"/>
        </w:rPr>
      </w:pPr>
    </w:p>
    <w:p w14:paraId="1B0C9547" w14:textId="77777777" w:rsidR="00B668F0" w:rsidRPr="003B58A4" w:rsidRDefault="00B668F0" w:rsidP="00B668F0">
      <w:pPr>
        <w:rPr>
          <w:szCs w:val="24"/>
        </w:rPr>
      </w:pPr>
      <w:r w:rsidRPr="003B58A4">
        <w:rPr>
          <w:szCs w:val="24"/>
        </w:rPr>
        <w:t>Parengė</w:t>
      </w:r>
    </w:p>
    <w:p w14:paraId="4CC77798" w14:textId="77777777" w:rsidR="00B668F0" w:rsidRPr="003B58A4" w:rsidRDefault="00B668F0" w:rsidP="00B668F0">
      <w:pPr>
        <w:rPr>
          <w:szCs w:val="24"/>
        </w:rPr>
      </w:pPr>
    </w:p>
    <w:p w14:paraId="1B43E1E8" w14:textId="77777777" w:rsidR="00B668F0" w:rsidRPr="003B58A4" w:rsidRDefault="00261978" w:rsidP="00B668F0">
      <w:pPr>
        <w:pStyle w:val="Antrats"/>
        <w:tabs>
          <w:tab w:val="clear" w:pos="4153"/>
          <w:tab w:val="clear" w:pos="8306"/>
        </w:tabs>
        <w:rPr>
          <w:szCs w:val="24"/>
          <w:lang w:eastAsia="de-DE"/>
        </w:rPr>
      </w:pPr>
      <w:r w:rsidRPr="003B58A4">
        <w:rPr>
          <w:szCs w:val="24"/>
          <w:lang w:eastAsia="de-DE"/>
        </w:rPr>
        <w:fldChar w:fldCharType="begin">
          <w:ffData>
            <w:name w:val="CREATOR_SHOWS"/>
            <w:enabled/>
            <w:calcOnExit w:val="0"/>
            <w:textInput>
              <w:default w:val="{$CREATOR_SHOWS}"/>
            </w:textInput>
          </w:ffData>
        </w:fldChar>
      </w:r>
      <w:r w:rsidR="00B668F0" w:rsidRPr="003B58A4">
        <w:rPr>
          <w:szCs w:val="24"/>
          <w:lang w:eastAsia="de-DE"/>
        </w:rPr>
        <w:instrText xml:space="preserve"> FORMTEXT </w:instrText>
      </w:r>
      <w:r w:rsidRPr="003B58A4">
        <w:rPr>
          <w:szCs w:val="24"/>
          <w:lang w:eastAsia="de-DE"/>
        </w:rPr>
      </w:r>
      <w:r w:rsidRPr="003B58A4">
        <w:rPr>
          <w:szCs w:val="24"/>
          <w:lang w:eastAsia="de-DE"/>
        </w:rPr>
        <w:fldChar w:fldCharType="separate"/>
      </w:r>
      <w:r w:rsidR="00B668F0" w:rsidRPr="003B58A4">
        <w:rPr>
          <w:noProof/>
          <w:szCs w:val="24"/>
          <w:lang w:eastAsia="de-DE"/>
        </w:rPr>
        <w:t>Aida Bliundžiuvaitienė</w:t>
      </w:r>
      <w:r w:rsidRPr="003B58A4">
        <w:rPr>
          <w:szCs w:val="24"/>
          <w:lang w:eastAsia="de-DE"/>
        </w:rPr>
        <w:fldChar w:fldCharType="end"/>
      </w:r>
    </w:p>
    <w:p w14:paraId="163E3309" w14:textId="77777777" w:rsidR="00B668F0" w:rsidRPr="00435E61" w:rsidRDefault="00B668F0" w:rsidP="00B668F0">
      <w:pPr>
        <w:pStyle w:val="Antrats"/>
        <w:tabs>
          <w:tab w:val="clear" w:pos="4153"/>
          <w:tab w:val="clear" w:pos="8306"/>
        </w:tabs>
        <w:rPr>
          <w:sz w:val="23"/>
          <w:szCs w:val="23"/>
          <w:lang w:eastAsia="de-DE"/>
        </w:rPr>
      </w:pPr>
    </w:p>
    <w:p w14:paraId="6B38AB1F" w14:textId="77777777" w:rsidR="00B668F0" w:rsidRPr="00435E61" w:rsidRDefault="00261978" w:rsidP="00B668F0">
      <w:pPr>
        <w:pStyle w:val="Antrats"/>
        <w:tabs>
          <w:tab w:val="clear" w:pos="4153"/>
          <w:tab w:val="clear" w:pos="8306"/>
        </w:tabs>
        <w:rPr>
          <w:sz w:val="23"/>
          <w:szCs w:val="23"/>
        </w:rPr>
      </w:pPr>
      <w:r w:rsidRPr="00435E61">
        <w:rPr>
          <w:sz w:val="23"/>
          <w:szCs w:val="23"/>
        </w:rPr>
        <w:fldChar w:fldCharType="begin">
          <w:ffData>
            <w:name w:val="NOW_DATE1"/>
            <w:enabled/>
            <w:calcOnExit w:val="0"/>
            <w:textInput>
              <w:default w:val="{$NOW_DATE1}"/>
            </w:textInput>
          </w:ffData>
        </w:fldChar>
      </w:r>
      <w:r w:rsidR="00A93FA4" w:rsidRPr="00435E61">
        <w:rPr>
          <w:sz w:val="23"/>
          <w:szCs w:val="23"/>
        </w:rPr>
        <w:instrText xml:space="preserve"> FORMTEXT </w:instrText>
      </w:r>
      <w:r w:rsidRPr="00435E61">
        <w:rPr>
          <w:sz w:val="23"/>
          <w:szCs w:val="23"/>
        </w:rPr>
      </w:r>
      <w:r w:rsidRPr="00435E61">
        <w:rPr>
          <w:sz w:val="23"/>
          <w:szCs w:val="23"/>
        </w:rPr>
        <w:fldChar w:fldCharType="separate"/>
      </w:r>
      <w:r w:rsidR="00B668F0" w:rsidRPr="00435E61">
        <w:rPr>
          <w:noProof/>
          <w:sz w:val="23"/>
          <w:szCs w:val="23"/>
        </w:rPr>
        <w:t>2024-09-09</w:t>
      </w:r>
      <w:r w:rsidRPr="00435E61">
        <w:rPr>
          <w:noProof/>
          <w:sz w:val="23"/>
          <w:szCs w:val="23"/>
        </w:rPr>
        <w:fldChar w:fldCharType="end"/>
      </w:r>
    </w:p>
    <w:p w14:paraId="7809AFB5" w14:textId="77777777" w:rsidR="006A29E6" w:rsidRDefault="006A29E6" w:rsidP="00B668F0"/>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45A44" w14:textId="77777777" w:rsidR="00176F87" w:rsidRDefault="00176F87">
      <w:r>
        <w:separator/>
      </w:r>
    </w:p>
  </w:endnote>
  <w:endnote w:type="continuationSeparator" w:id="0">
    <w:p w14:paraId="15022F45" w14:textId="77777777" w:rsidR="00176F87" w:rsidRDefault="0017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9D569" w14:textId="77777777" w:rsidR="00176F87" w:rsidRDefault="00176F87">
      <w:r>
        <w:separator/>
      </w:r>
    </w:p>
  </w:footnote>
  <w:footnote w:type="continuationSeparator" w:id="0">
    <w:p w14:paraId="498F95EF" w14:textId="77777777" w:rsidR="00176F87" w:rsidRDefault="00176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04B2" w14:textId="77777777" w:rsidR="00FC1CD3" w:rsidRDefault="0026197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173DF2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F7F24" w14:textId="77777777" w:rsidR="00FC1CD3" w:rsidRDefault="00FC1CD3">
    <w:pPr>
      <w:pStyle w:val="Antrats"/>
      <w:framePr w:wrap="around" w:vAnchor="text" w:hAnchor="margin" w:xAlign="center" w:y="1"/>
      <w:rPr>
        <w:rStyle w:val="Puslapionumeris"/>
      </w:rPr>
    </w:pPr>
  </w:p>
  <w:p w14:paraId="79AD6DF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10F25B8"/>
    <w:multiLevelType w:val="hybridMultilevel"/>
    <w:tmpl w:val="34F06B50"/>
    <w:lvl w:ilvl="0" w:tplc="B55E8150">
      <w:start w:val="24"/>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C1208CB"/>
    <w:multiLevelType w:val="hybridMultilevel"/>
    <w:tmpl w:val="0A547414"/>
    <w:lvl w:ilvl="0" w:tplc="CE1A4C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1F775E"/>
    <w:multiLevelType w:val="multilevel"/>
    <w:tmpl w:val="4040686A"/>
    <w:lvl w:ilvl="0">
      <w:start w:val="46"/>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6CD5E56"/>
    <w:multiLevelType w:val="multilevel"/>
    <w:tmpl w:val="9962C82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1658609">
    <w:abstractNumId w:val="7"/>
  </w:num>
  <w:num w:numId="2" w16cid:durableId="1607081277">
    <w:abstractNumId w:val="5"/>
  </w:num>
  <w:num w:numId="3" w16cid:durableId="355467455">
    <w:abstractNumId w:val="9"/>
  </w:num>
  <w:num w:numId="4" w16cid:durableId="1162893930">
    <w:abstractNumId w:val="1"/>
  </w:num>
  <w:num w:numId="5" w16cid:durableId="306861203">
    <w:abstractNumId w:val="11"/>
  </w:num>
  <w:num w:numId="6" w16cid:durableId="1348408133">
    <w:abstractNumId w:val="10"/>
  </w:num>
  <w:num w:numId="7" w16cid:durableId="273101761">
    <w:abstractNumId w:val="0"/>
  </w:num>
  <w:num w:numId="8" w16cid:durableId="24645600">
    <w:abstractNumId w:val="4"/>
  </w:num>
  <w:num w:numId="9" w16cid:durableId="1237010022">
    <w:abstractNumId w:val="2"/>
  </w:num>
  <w:num w:numId="10" w16cid:durableId="54740190">
    <w:abstractNumId w:val="8"/>
  </w:num>
  <w:num w:numId="11" w16cid:durableId="1177883599">
    <w:abstractNumId w:val="3"/>
  </w:num>
  <w:num w:numId="12" w16cid:durableId="864177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3884"/>
    <w:rsid w:val="0002393A"/>
    <w:rsid w:val="000258A2"/>
    <w:rsid w:val="00031B2B"/>
    <w:rsid w:val="00033A70"/>
    <w:rsid w:val="0003441C"/>
    <w:rsid w:val="0004445D"/>
    <w:rsid w:val="000509DC"/>
    <w:rsid w:val="000539E2"/>
    <w:rsid w:val="00073ECC"/>
    <w:rsid w:val="00076A1D"/>
    <w:rsid w:val="000773EB"/>
    <w:rsid w:val="00085739"/>
    <w:rsid w:val="00085B59"/>
    <w:rsid w:val="000E1F44"/>
    <w:rsid w:val="000F4F0E"/>
    <w:rsid w:val="000F77B6"/>
    <w:rsid w:val="0010176C"/>
    <w:rsid w:val="00107C26"/>
    <w:rsid w:val="00117349"/>
    <w:rsid w:val="00124B53"/>
    <w:rsid w:val="0013367C"/>
    <w:rsid w:val="0015078A"/>
    <w:rsid w:val="00152F39"/>
    <w:rsid w:val="0016226A"/>
    <w:rsid w:val="00172D6E"/>
    <w:rsid w:val="00176F87"/>
    <w:rsid w:val="0018189C"/>
    <w:rsid w:val="00181E5E"/>
    <w:rsid w:val="00182224"/>
    <w:rsid w:val="00186467"/>
    <w:rsid w:val="00190B66"/>
    <w:rsid w:val="001952BC"/>
    <w:rsid w:val="00197298"/>
    <w:rsid w:val="001C44F9"/>
    <w:rsid w:val="001D4EA6"/>
    <w:rsid w:val="00203CFC"/>
    <w:rsid w:val="00207BCB"/>
    <w:rsid w:val="00226341"/>
    <w:rsid w:val="002325F6"/>
    <w:rsid w:val="00234B9B"/>
    <w:rsid w:val="00246055"/>
    <w:rsid w:val="00251454"/>
    <w:rsid w:val="00261978"/>
    <w:rsid w:val="00271CF8"/>
    <w:rsid w:val="0028066C"/>
    <w:rsid w:val="00281984"/>
    <w:rsid w:val="00292E52"/>
    <w:rsid w:val="002C03AF"/>
    <w:rsid w:val="002D6074"/>
    <w:rsid w:val="002E1F99"/>
    <w:rsid w:val="002F084E"/>
    <w:rsid w:val="002F4A2B"/>
    <w:rsid w:val="002F7E49"/>
    <w:rsid w:val="00310C56"/>
    <w:rsid w:val="00323FE1"/>
    <w:rsid w:val="00333FD4"/>
    <w:rsid w:val="003421EA"/>
    <w:rsid w:val="003459E5"/>
    <w:rsid w:val="00372033"/>
    <w:rsid w:val="00376143"/>
    <w:rsid w:val="003822CB"/>
    <w:rsid w:val="003859D7"/>
    <w:rsid w:val="00394FD0"/>
    <w:rsid w:val="003A7F59"/>
    <w:rsid w:val="003B2523"/>
    <w:rsid w:val="003B58A4"/>
    <w:rsid w:val="003D2F4A"/>
    <w:rsid w:val="003D484F"/>
    <w:rsid w:val="003E54A7"/>
    <w:rsid w:val="003F1305"/>
    <w:rsid w:val="003F5985"/>
    <w:rsid w:val="004003BA"/>
    <w:rsid w:val="004135B2"/>
    <w:rsid w:val="00425BA7"/>
    <w:rsid w:val="00426307"/>
    <w:rsid w:val="0043035A"/>
    <w:rsid w:val="00433D3F"/>
    <w:rsid w:val="00434B34"/>
    <w:rsid w:val="00435B30"/>
    <w:rsid w:val="00435E61"/>
    <w:rsid w:val="00445CDE"/>
    <w:rsid w:val="00454723"/>
    <w:rsid w:val="00455269"/>
    <w:rsid w:val="00460718"/>
    <w:rsid w:val="0047141E"/>
    <w:rsid w:val="004B0CB9"/>
    <w:rsid w:val="004B1E88"/>
    <w:rsid w:val="004B2369"/>
    <w:rsid w:val="004B3700"/>
    <w:rsid w:val="004B7BDB"/>
    <w:rsid w:val="004C6E92"/>
    <w:rsid w:val="004C7070"/>
    <w:rsid w:val="00501C69"/>
    <w:rsid w:val="00503ED2"/>
    <w:rsid w:val="00504405"/>
    <w:rsid w:val="005154BB"/>
    <w:rsid w:val="005209D1"/>
    <w:rsid w:val="00520A16"/>
    <w:rsid w:val="005231DA"/>
    <w:rsid w:val="00542B92"/>
    <w:rsid w:val="00551276"/>
    <w:rsid w:val="00553547"/>
    <w:rsid w:val="00563202"/>
    <w:rsid w:val="005707CD"/>
    <w:rsid w:val="00570AD7"/>
    <w:rsid w:val="00593FFF"/>
    <w:rsid w:val="005A3E9D"/>
    <w:rsid w:val="005B2122"/>
    <w:rsid w:val="005C31CD"/>
    <w:rsid w:val="005D1F24"/>
    <w:rsid w:val="005D5D46"/>
    <w:rsid w:val="006046BD"/>
    <w:rsid w:val="00606A3C"/>
    <w:rsid w:val="00606E56"/>
    <w:rsid w:val="00641E12"/>
    <w:rsid w:val="00647C8A"/>
    <w:rsid w:val="00650446"/>
    <w:rsid w:val="00673C21"/>
    <w:rsid w:val="00676F2F"/>
    <w:rsid w:val="00684DB2"/>
    <w:rsid w:val="00686E66"/>
    <w:rsid w:val="00693C1E"/>
    <w:rsid w:val="00697D48"/>
    <w:rsid w:val="006A29E6"/>
    <w:rsid w:val="006B3D00"/>
    <w:rsid w:val="006B72D3"/>
    <w:rsid w:val="006E4AEE"/>
    <w:rsid w:val="006F35F0"/>
    <w:rsid w:val="00706664"/>
    <w:rsid w:val="0073170A"/>
    <w:rsid w:val="00732616"/>
    <w:rsid w:val="00734333"/>
    <w:rsid w:val="00744E20"/>
    <w:rsid w:val="007457FF"/>
    <w:rsid w:val="00771DAD"/>
    <w:rsid w:val="007860A8"/>
    <w:rsid w:val="007A022A"/>
    <w:rsid w:val="007A0502"/>
    <w:rsid w:val="007E13A9"/>
    <w:rsid w:val="007E2158"/>
    <w:rsid w:val="007E57D4"/>
    <w:rsid w:val="007E5864"/>
    <w:rsid w:val="0080283D"/>
    <w:rsid w:val="008030DA"/>
    <w:rsid w:val="00832B07"/>
    <w:rsid w:val="00832BA4"/>
    <w:rsid w:val="0085294D"/>
    <w:rsid w:val="008554EA"/>
    <w:rsid w:val="00857A58"/>
    <w:rsid w:val="008758B4"/>
    <w:rsid w:val="008770DC"/>
    <w:rsid w:val="00886BBC"/>
    <w:rsid w:val="00886E2F"/>
    <w:rsid w:val="00892223"/>
    <w:rsid w:val="008962CF"/>
    <w:rsid w:val="00896E6B"/>
    <w:rsid w:val="008A4BEF"/>
    <w:rsid w:val="008A54DB"/>
    <w:rsid w:val="008A7972"/>
    <w:rsid w:val="008B0D02"/>
    <w:rsid w:val="008B7173"/>
    <w:rsid w:val="008C2222"/>
    <w:rsid w:val="008C3F2D"/>
    <w:rsid w:val="008C4BDA"/>
    <w:rsid w:val="008C7ADA"/>
    <w:rsid w:val="008E7416"/>
    <w:rsid w:val="008F41AE"/>
    <w:rsid w:val="008F651B"/>
    <w:rsid w:val="009214FD"/>
    <w:rsid w:val="00930BCB"/>
    <w:rsid w:val="00931D64"/>
    <w:rsid w:val="0093337F"/>
    <w:rsid w:val="0096266A"/>
    <w:rsid w:val="00966144"/>
    <w:rsid w:val="0098095A"/>
    <w:rsid w:val="00992B19"/>
    <w:rsid w:val="009A0E3D"/>
    <w:rsid w:val="009A6D33"/>
    <w:rsid w:val="009B5344"/>
    <w:rsid w:val="009C2D53"/>
    <w:rsid w:val="009C60ED"/>
    <w:rsid w:val="009C68F2"/>
    <w:rsid w:val="009D60CF"/>
    <w:rsid w:val="00A0016A"/>
    <w:rsid w:val="00A0307E"/>
    <w:rsid w:val="00A1347F"/>
    <w:rsid w:val="00A151E4"/>
    <w:rsid w:val="00A31AA9"/>
    <w:rsid w:val="00A33ABE"/>
    <w:rsid w:val="00A50EB5"/>
    <w:rsid w:val="00A61F57"/>
    <w:rsid w:val="00A7277E"/>
    <w:rsid w:val="00A750F9"/>
    <w:rsid w:val="00A85052"/>
    <w:rsid w:val="00A93FA4"/>
    <w:rsid w:val="00A94282"/>
    <w:rsid w:val="00A96ADD"/>
    <w:rsid w:val="00AA0A8B"/>
    <w:rsid w:val="00AA3BDF"/>
    <w:rsid w:val="00AB3000"/>
    <w:rsid w:val="00AD73BE"/>
    <w:rsid w:val="00AD7C4E"/>
    <w:rsid w:val="00AE072A"/>
    <w:rsid w:val="00AE1124"/>
    <w:rsid w:val="00AE1965"/>
    <w:rsid w:val="00AE2064"/>
    <w:rsid w:val="00AE3E19"/>
    <w:rsid w:val="00AE4BED"/>
    <w:rsid w:val="00AE61D9"/>
    <w:rsid w:val="00B01AB4"/>
    <w:rsid w:val="00B137E9"/>
    <w:rsid w:val="00B14102"/>
    <w:rsid w:val="00B15F01"/>
    <w:rsid w:val="00B210A0"/>
    <w:rsid w:val="00B222AD"/>
    <w:rsid w:val="00B24296"/>
    <w:rsid w:val="00B2550B"/>
    <w:rsid w:val="00B3497C"/>
    <w:rsid w:val="00B418C7"/>
    <w:rsid w:val="00B42A07"/>
    <w:rsid w:val="00B54A3C"/>
    <w:rsid w:val="00B57A83"/>
    <w:rsid w:val="00B61B0E"/>
    <w:rsid w:val="00B668F0"/>
    <w:rsid w:val="00B728BD"/>
    <w:rsid w:val="00B81EF2"/>
    <w:rsid w:val="00B82C13"/>
    <w:rsid w:val="00B8562E"/>
    <w:rsid w:val="00B92B25"/>
    <w:rsid w:val="00B951B0"/>
    <w:rsid w:val="00BA627E"/>
    <w:rsid w:val="00BA7260"/>
    <w:rsid w:val="00BA7D22"/>
    <w:rsid w:val="00BB0BD6"/>
    <w:rsid w:val="00BB182F"/>
    <w:rsid w:val="00BF582B"/>
    <w:rsid w:val="00C0081B"/>
    <w:rsid w:val="00C02331"/>
    <w:rsid w:val="00C0389E"/>
    <w:rsid w:val="00C04267"/>
    <w:rsid w:val="00C13615"/>
    <w:rsid w:val="00C1630A"/>
    <w:rsid w:val="00C20B7D"/>
    <w:rsid w:val="00C31AC9"/>
    <w:rsid w:val="00C42389"/>
    <w:rsid w:val="00C42BD3"/>
    <w:rsid w:val="00C43EC0"/>
    <w:rsid w:val="00C531AF"/>
    <w:rsid w:val="00C61D7C"/>
    <w:rsid w:val="00C6345F"/>
    <w:rsid w:val="00C663D1"/>
    <w:rsid w:val="00C7179E"/>
    <w:rsid w:val="00C76C50"/>
    <w:rsid w:val="00C77629"/>
    <w:rsid w:val="00C800F0"/>
    <w:rsid w:val="00C83B11"/>
    <w:rsid w:val="00C87398"/>
    <w:rsid w:val="00C95C12"/>
    <w:rsid w:val="00CC0BB5"/>
    <w:rsid w:val="00CC239C"/>
    <w:rsid w:val="00CE2BB0"/>
    <w:rsid w:val="00CE349F"/>
    <w:rsid w:val="00CF7231"/>
    <w:rsid w:val="00D10A37"/>
    <w:rsid w:val="00D12A30"/>
    <w:rsid w:val="00D17837"/>
    <w:rsid w:val="00D32D0D"/>
    <w:rsid w:val="00D513AA"/>
    <w:rsid w:val="00D52EF0"/>
    <w:rsid w:val="00D75F4B"/>
    <w:rsid w:val="00D82C9A"/>
    <w:rsid w:val="00DA0452"/>
    <w:rsid w:val="00DC38E8"/>
    <w:rsid w:val="00DD58E1"/>
    <w:rsid w:val="00DE293E"/>
    <w:rsid w:val="00DF009B"/>
    <w:rsid w:val="00DF4642"/>
    <w:rsid w:val="00E01F65"/>
    <w:rsid w:val="00E06C36"/>
    <w:rsid w:val="00E0742E"/>
    <w:rsid w:val="00E12D82"/>
    <w:rsid w:val="00E13DC1"/>
    <w:rsid w:val="00E15F15"/>
    <w:rsid w:val="00E21955"/>
    <w:rsid w:val="00E3136B"/>
    <w:rsid w:val="00E3606A"/>
    <w:rsid w:val="00E4352B"/>
    <w:rsid w:val="00E46E1F"/>
    <w:rsid w:val="00E474FA"/>
    <w:rsid w:val="00E72134"/>
    <w:rsid w:val="00E72754"/>
    <w:rsid w:val="00EA6026"/>
    <w:rsid w:val="00EB4A11"/>
    <w:rsid w:val="00ED18C9"/>
    <w:rsid w:val="00F20019"/>
    <w:rsid w:val="00F27C80"/>
    <w:rsid w:val="00F320CA"/>
    <w:rsid w:val="00F40651"/>
    <w:rsid w:val="00F4093E"/>
    <w:rsid w:val="00F41A98"/>
    <w:rsid w:val="00F4316F"/>
    <w:rsid w:val="00F44981"/>
    <w:rsid w:val="00F53B95"/>
    <w:rsid w:val="00F6384B"/>
    <w:rsid w:val="00F6687F"/>
    <w:rsid w:val="00F67640"/>
    <w:rsid w:val="00F67938"/>
    <w:rsid w:val="00F7032D"/>
    <w:rsid w:val="00F75C89"/>
    <w:rsid w:val="00F7723D"/>
    <w:rsid w:val="00F86489"/>
    <w:rsid w:val="00FB0BBB"/>
    <w:rsid w:val="00FB6B02"/>
    <w:rsid w:val="00FB74D3"/>
    <w:rsid w:val="00FC1CD3"/>
    <w:rsid w:val="00FC58BB"/>
    <w:rsid w:val="00FC763D"/>
    <w:rsid w:val="00FD0852"/>
    <w:rsid w:val="00FD2657"/>
    <w:rsid w:val="00FE4953"/>
    <w:rsid w:val="00FF455B"/>
    <w:rsid w:val="00FF7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94A8DB"/>
  <w15:docId w15:val="{99FB1151-075B-4733-8118-6CBCA7A8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default0">
    <w:name w:val="default"/>
    <w:basedOn w:val="prastasis"/>
    <w:rsid w:val="00CF7231"/>
    <w:pPr>
      <w:spacing w:before="100" w:beforeAutospacing="1" w:after="100" w:afterAutospacing="1"/>
    </w:pPr>
    <w:rPr>
      <w:szCs w:val="24"/>
    </w:rPr>
  </w:style>
  <w:style w:type="paragraph" w:styleId="Sraopastraipa">
    <w:name w:val="List Paragraph"/>
    <w:basedOn w:val="prastasis"/>
    <w:qFormat/>
    <w:rsid w:val="00CF7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zvilkokc.lt" TargetMode="External"/><Relationship Id="rId3" Type="http://schemas.openxmlformats.org/officeDocument/2006/relationships/settings" Target="settings.xml"/><Relationship Id="rId7" Type="http://schemas.openxmlformats.org/officeDocument/2006/relationships/hyperlink" Target="http://www.erzvilkok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10</Pages>
  <Words>18966</Words>
  <Characters>10811</Characters>
  <Application>Microsoft Office Word</Application>
  <DocSecurity>0</DocSecurity>
  <Lines>90</Lines>
  <Paragraphs>59</Paragraphs>
  <ScaleCrop>false</ScaleCrop>
  <Company>Sveikatos apsaugos ministerija</Company>
  <LinksUpToDate>false</LinksUpToDate>
  <CharactersWithSpaces>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2024-09-06T11:33:00Z</cp:lastPrinted>
  <dcterms:created xsi:type="dcterms:W3CDTF">2024-09-27T06:43:00Z</dcterms:created>
  <dcterms:modified xsi:type="dcterms:W3CDTF">2024-09-27T06:44:00Z</dcterms:modified>
</cp:coreProperties>
</file>